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573F" w:rsidRDefault="00115A80">
      <w:pPr>
        <w:jc w:val="center"/>
        <w:rPr>
          <w:rFonts w:ascii="Times New Roman" w:eastAsiaTheme="majorEastAsia" w:hAnsi="Times New Roman"/>
          <w:b/>
          <w:sz w:val="32"/>
          <w:szCs w:val="32"/>
          <w:lang w:val="ru-RU"/>
        </w:rPr>
      </w:pPr>
      <w:r>
        <w:rPr>
          <w:rFonts w:ascii="Times New Roman" w:eastAsiaTheme="majorEastAsia" w:hAnsi="Times New Roman"/>
          <w:b/>
          <w:sz w:val="32"/>
          <w:szCs w:val="32"/>
          <w:lang w:val="ru-RU"/>
        </w:rPr>
        <w:t>ПРОГРАММА</w:t>
      </w:r>
    </w:p>
    <w:p w:rsidR="0082573F" w:rsidRDefault="00115A80">
      <w:pPr>
        <w:jc w:val="center"/>
        <w:rPr>
          <w:rFonts w:ascii="Times New Roman" w:eastAsiaTheme="majorEastAsia" w:hAnsi="Times New Roman"/>
          <w:bCs/>
          <w:sz w:val="24"/>
          <w:szCs w:val="24"/>
          <w:lang w:val="ru-RU"/>
        </w:rPr>
      </w:pPr>
      <w:r>
        <w:rPr>
          <w:rFonts w:ascii="Times New Roman" w:eastAsiaTheme="majorEastAsia" w:hAnsi="Times New Roman"/>
          <w:bCs/>
          <w:sz w:val="24"/>
          <w:szCs w:val="24"/>
        </w:rPr>
        <w:t>X</w:t>
      </w:r>
      <w:r>
        <w:rPr>
          <w:rFonts w:ascii="Times New Roman" w:eastAsiaTheme="majorEastAsia" w:hAnsi="Times New Roman"/>
          <w:bCs/>
          <w:sz w:val="24"/>
          <w:szCs w:val="24"/>
          <w:lang w:val="ru-RU"/>
        </w:rPr>
        <w:t xml:space="preserve"> Недели образования государств-членов ШОС</w:t>
      </w:r>
    </w:p>
    <w:p w:rsidR="0082573F" w:rsidRDefault="00115A80">
      <w:pPr>
        <w:jc w:val="center"/>
        <w:rPr>
          <w:rFonts w:ascii="Times New Roman" w:eastAsiaTheme="majorEastAsia" w:hAnsi="Times New Roman"/>
          <w:bCs/>
          <w:sz w:val="24"/>
          <w:szCs w:val="24"/>
          <w:lang w:val="ru-RU"/>
        </w:rPr>
      </w:pPr>
      <w:r w:rsidRPr="00524EEE">
        <w:rPr>
          <w:rFonts w:ascii="Times New Roman" w:eastAsiaTheme="majorEastAsia" w:hAnsi="Times New Roman"/>
          <w:bCs/>
          <w:sz w:val="24"/>
          <w:szCs w:val="24"/>
          <w:lang w:val="ru-RU"/>
        </w:rPr>
        <w:t>“</w:t>
      </w:r>
      <w:r>
        <w:rPr>
          <w:rFonts w:ascii="Times New Roman" w:eastAsiaTheme="majorEastAsia" w:hAnsi="Times New Roman"/>
          <w:bCs/>
          <w:sz w:val="24"/>
          <w:szCs w:val="24"/>
          <w:lang w:val="ru-RU"/>
        </w:rPr>
        <w:t>Образование без границ</w:t>
      </w:r>
      <w:r w:rsidRPr="00524EEE">
        <w:rPr>
          <w:rFonts w:ascii="Times New Roman" w:eastAsiaTheme="majorEastAsia" w:hAnsi="Times New Roman"/>
          <w:bCs/>
          <w:sz w:val="24"/>
          <w:szCs w:val="24"/>
          <w:lang w:val="ru-RU"/>
        </w:rPr>
        <w:t>”</w:t>
      </w:r>
    </w:p>
    <w:p w:rsidR="0082573F" w:rsidRDefault="00115A80">
      <w:pPr>
        <w:jc w:val="center"/>
        <w:rPr>
          <w:rFonts w:ascii="Times New Roman" w:eastAsiaTheme="majorEastAsia" w:hAnsi="Times New Roman"/>
          <w:bCs/>
          <w:sz w:val="24"/>
          <w:szCs w:val="24"/>
          <w:lang w:val="ru-RU"/>
        </w:rPr>
      </w:pPr>
      <w:r>
        <w:rPr>
          <w:rFonts w:ascii="Times New Roman" w:eastAsiaTheme="majorEastAsia" w:hAnsi="Times New Roman"/>
          <w:bCs/>
          <w:sz w:val="24"/>
          <w:szCs w:val="24"/>
          <w:lang w:val="ru-RU"/>
        </w:rPr>
        <w:t>(г. Далянь, 16-20 мая 2016</w:t>
      </w:r>
      <w:r w:rsidR="00524EEE">
        <w:rPr>
          <w:rFonts w:ascii="Times New Roman" w:eastAsiaTheme="majorEastAsia" w:hAnsi="Times New Roman" w:hint="eastAsia"/>
          <w:bCs/>
          <w:sz w:val="24"/>
          <w:szCs w:val="24"/>
          <w:lang w:val="ru-RU"/>
        </w:rPr>
        <w:t xml:space="preserve"> </w:t>
      </w:r>
      <w:r>
        <w:rPr>
          <w:rFonts w:ascii="Times New Roman" w:eastAsiaTheme="majorEastAsia" w:hAnsi="Times New Roman"/>
          <w:bCs/>
          <w:sz w:val="24"/>
          <w:szCs w:val="24"/>
          <w:lang w:val="ru-RU"/>
        </w:rPr>
        <w:t>года)</w:t>
      </w:r>
    </w:p>
    <w:tbl>
      <w:tblPr>
        <w:tblStyle w:val="a4"/>
        <w:tblW w:w="9354" w:type="dxa"/>
        <w:tblInd w:w="-484" w:type="dxa"/>
        <w:tblLayout w:type="fixed"/>
        <w:tblLook w:val="04A0"/>
      </w:tblPr>
      <w:tblGrid>
        <w:gridCol w:w="1132"/>
        <w:gridCol w:w="1418"/>
        <w:gridCol w:w="4705"/>
        <w:gridCol w:w="2099"/>
      </w:tblGrid>
      <w:tr w:rsidR="0082573F">
        <w:trPr>
          <w:trHeight w:val="359"/>
        </w:trPr>
        <w:tc>
          <w:tcPr>
            <w:tcW w:w="1132" w:type="dxa"/>
          </w:tcPr>
          <w:p w:rsidR="0082573F" w:rsidRDefault="00115A80">
            <w:pPr>
              <w:jc w:val="center"/>
              <w:rPr>
                <w:rFonts w:ascii="Times New Roman" w:eastAsia="黑体" w:hAnsi="Times New Roman"/>
                <w:b/>
                <w:bCs/>
                <w:lang w:val="ru-RU"/>
              </w:rPr>
            </w:pPr>
            <w:r>
              <w:rPr>
                <w:rFonts w:ascii="Times New Roman" w:eastAsia="黑体" w:hAnsi="Times New Roman"/>
                <w:b/>
                <w:bCs/>
                <w:lang w:val="ru-RU"/>
              </w:rPr>
              <w:t>Дата</w:t>
            </w:r>
          </w:p>
        </w:tc>
        <w:tc>
          <w:tcPr>
            <w:tcW w:w="1418" w:type="dxa"/>
          </w:tcPr>
          <w:p w:rsidR="0082573F" w:rsidRDefault="00115A80">
            <w:pPr>
              <w:jc w:val="center"/>
              <w:rPr>
                <w:rFonts w:ascii="Times New Roman" w:eastAsia="黑体" w:hAnsi="Times New Roman"/>
                <w:b/>
                <w:bCs/>
                <w:lang w:val="ru-RU"/>
              </w:rPr>
            </w:pPr>
            <w:r>
              <w:rPr>
                <w:rFonts w:ascii="Times New Roman" w:eastAsia="黑体" w:hAnsi="Times New Roman"/>
                <w:b/>
                <w:bCs/>
                <w:lang w:val="ru-RU"/>
              </w:rPr>
              <w:t>Время</w:t>
            </w:r>
          </w:p>
        </w:tc>
        <w:tc>
          <w:tcPr>
            <w:tcW w:w="4705" w:type="dxa"/>
          </w:tcPr>
          <w:p w:rsidR="0082573F" w:rsidRDefault="00115A80">
            <w:pPr>
              <w:jc w:val="center"/>
              <w:rPr>
                <w:rFonts w:ascii="Times New Roman" w:eastAsia="黑体" w:hAnsi="Times New Roman"/>
                <w:b/>
                <w:bCs/>
                <w:lang w:val="ru-RU"/>
              </w:rPr>
            </w:pPr>
            <w:r>
              <w:rPr>
                <w:rFonts w:ascii="Times New Roman" w:eastAsia="黑体" w:hAnsi="Times New Roman"/>
                <w:b/>
                <w:bCs/>
                <w:lang w:val="ru-RU"/>
              </w:rPr>
              <w:t>Мероприятия</w:t>
            </w:r>
          </w:p>
        </w:tc>
        <w:tc>
          <w:tcPr>
            <w:tcW w:w="2099" w:type="dxa"/>
          </w:tcPr>
          <w:p w:rsidR="0082573F" w:rsidRDefault="00115A80">
            <w:pPr>
              <w:jc w:val="center"/>
              <w:rPr>
                <w:rFonts w:ascii="Times New Roman" w:eastAsia="黑体" w:hAnsi="Times New Roman"/>
                <w:b/>
                <w:bCs/>
                <w:lang w:val="ru-RU"/>
              </w:rPr>
            </w:pPr>
            <w:r>
              <w:rPr>
                <w:rFonts w:ascii="Times New Roman" w:eastAsia="黑体" w:hAnsi="Times New Roman"/>
                <w:b/>
                <w:bCs/>
                <w:lang w:val="ru-RU"/>
              </w:rPr>
              <w:t>Место</w:t>
            </w:r>
          </w:p>
        </w:tc>
      </w:tr>
      <w:tr w:rsidR="0082573F" w:rsidRPr="00524EEE">
        <w:trPr>
          <w:trHeight w:val="836"/>
        </w:trPr>
        <w:tc>
          <w:tcPr>
            <w:tcW w:w="1132" w:type="dxa"/>
            <w:vMerge w:val="restart"/>
          </w:tcPr>
          <w:p w:rsidR="0082573F" w:rsidRDefault="00115A80">
            <w:pPr>
              <w:rPr>
                <w:rFonts w:ascii="Times New Roman" w:eastAsiaTheme="minorEastAsia" w:hAnsi="Times New Roman"/>
                <w:lang w:val="ru-RU"/>
              </w:rPr>
            </w:pPr>
            <w:r>
              <w:rPr>
                <w:rFonts w:ascii="Times New Roman" w:eastAsiaTheme="minorEastAsia" w:hAnsi="Times New Roman"/>
                <w:lang w:val="ru-RU"/>
              </w:rPr>
              <w:t>16 мая</w:t>
            </w:r>
          </w:p>
        </w:tc>
        <w:tc>
          <w:tcPr>
            <w:tcW w:w="1418" w:type="dxa"/>
          </w:tcPr>
          <w:p w:rsidR="0082573F" w:rsidRDefault="00115A80">
            <w:pPr>
              <w:rPr>
                <w:rFonts w:ascii="Times New Roman" w:eastAsiaTheme="minorEastAsia" w:hAnsi="Times New Roman"/>
                <w:lang w:val="ru-RU"/>
              </w:rPr>
            </w:pPr>
            <w:r>
              <w:rPr>
                <w:rFonts w:ascii="Times New Roman" w:eastAsiaTheme="minorEastAsia" w:hAnsi="Times New Roman"/>
                <w:lang w:val="ru-RU"/>
              </w:rPr>
              <w:t>В течение дня</w:t>
            </w:r>
          </w:p>
        </w:tc>
        <w:tc>
          <w:tcPr>
            <w:tcW w:w="4705" w:type="dxa"/>
          </w:tcPr>
          <w:p w:rsidR="0082573F" w:rsidRDefault="00115A80">
            <w:pPr>
              <w:jc w:val="left"/>
              <w:rPr>
                <w:rFonts w:ascii="Times New Roman" w:eastAsiaTheme="minorEastAsia" w:hAnsi="Times New Roman"/>
                <w:lang w:val="ru-RU"/>
              </w:rPr>
            </w:pPr>
            <w:r>
              <w:rPr>
                <w:rFonts w:ascii="Times New Roman" w:eastAsiaTheme="minorEastAsia" w:hAnsi="Times New Roman"/>
                <w:lang w:val="ru-RU"/>
              </w:rPr>
              <w:t>Заезд участников</w:t>
            </w:r>
          </w:p>
        </w:tc>
        <w:tc>
          <w:tcPr>
            <w:tcW w:w="2099" w:type="dxa"/>
          </w:tcPr>
          <w:p w:rsidR="0082573F" w:rsidRDefault="00115A80">
            <w:pPr>
              <w:spacing w:after="0"/>
              <w:rPr>
                <w:rFonts w:ascii="Times New Roman" w:eastAsiaTheme="minorEastAsia" w:hAnsi="Times New Roman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Международный конференц-центр ДМУ,</w:t>
            </w:r>
          </w:p>
          <w:p w:rsidR="0082573F" w:rsidRDefault="00115A80">
            <w:pPr>
              <w:spacing w:after="0"/>
              <w:rPr>
                <w:rFonts w:ascii="Times New Roman" w:eastAsiaTheme="minorEastAsia" w:hAnsi="Times New Roman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Отель “Цзиньюйвань”</w:t>
            </w:r>
          </w:p>
        </w:tc>
      </w:tr>
      <w:tr w:rsidR="0082573F">
        <w:trPr>
          <w:trHeight w:val="836"/>
        </w:trPr>
        <w:tc>
          <w:tcPr>
            <w:tcW w:w="1132" w:type="dxa"/>
            <w:vMerge/>
          </w:tcPr>
          <w:p w:rsidR="0082573F" w:rsidRPr="00524EEE" w:rsidRDefault="0082573F">
            <w:pPr>
              <w:spacing w:after="0"/>
              <w:rPr>
                <w:lang w:val="ru-RU"/>
              </w:rPr>
            </w:pPr>
          </w:p>
        </w:tc>
        <w:tc>
          <w:tcPr>
            <w:tcW w:w="1418" w:type="dxa"/>
          </w:tcPr>
          <w:p w:rsidR="0082573F" w:rsidRDefault="00115A80">
            <w:pPr>
              <w:spacing w:after="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17:30-19:30</w:t>
            </w:r>
          </w:p>
        </w:tc>
        <w:tc>
          <w:tcPr>
            <w:tcW w:w="4705" w:type="dxa"/>
          </w:tcPr>
          <w:p w:rsidR="0082573F" w:rsidRDefault="00115A80">
            <w:pPr>
              <w:spacing w:after="0"/>
              <w:rPr>
                <w:rFonts w:ascii="Times New Roman" w:eastAsiaTheme="minorEastAsia" w:hAnsi="Times New Roman"/>
                <w:lang w:val="ru-RU"/>
              </w:rPr>
            </w:pPr>
            <w:r>
              <w:rPr>
                <w:rFonts w:ascii="Times New Roman" w:eastAsiaTheme="minorEastAsia" w:hAnsi="Times New Roman"/>
                <w:lang w:val="ru-RU"/>
              </w:rPr>
              <w:t>Ужин</w:t>
            </w:r>
            <w:bookmarkStart w:id="0" w:name="_GoBack"/>
            <w:bookmarkEnd w:id="0"/>
          </w:p>
        </w:tc>
        <w:tc>
          <w:tcPr>
            <w:tcW w:w="2099" w:type="dxa"/>
          </w:tcPr>
          <w:p w:rsidR="0082573F" w:rsidRDefault="0082573F">
            <w:pPr>
              <w:spacing w:after="0"/>
              <w:rPr>
                <w:rFonts w:ascii="Times New Roman" w:eastAsiaTheme="minorEastAsia" w:hAnsi="Times New Roman"/>
                <w:lang w:val="ru-RU"/>
              </w:rPr>
            </w:pPr>
          </w:p>
        </w:tc>
      </w:tr>
      <w:tr w:rsidR="0082573F">
        <w:trPr>
          <w:trHeight w:val="90"/>
        </w:trPr>
        <w:tc>
          <w:tcPr>
            <w:tcW w:w="1132" w:type="dxa"/>
            <w:vMerge w:val="restart"/>
            <w:vAlign w:val="center"/>
          </w:tcPr>
          <w:p w:rsidR="0082573F" w:rsidRPr="00524EEE" w:rsidRDefault="00524EEE">
            <w:pPr>
              <w:rPr>
                <w:rFonts w:asciiTheme="minorHAnsi" w:eastAsiaTheme="minorEastAsia" w:hAnsiTheme="minorHAnsi" w:cstheme="minorEastAsia"/>
                <w:lang w:val="ru-RU"/>
              </w:rPr>
            </w:pPr>
            <w:r>
              <w:rPr>
                <w:rFonts w:asciiTheme="minorHAnsi" w:eastAsiaTheme="minorEastAsia" w:hAnsiTheme="minorHAnsi" w:cstheme="minorEastAsia"/>
                <w:lang w:val="ru-RU"/>
              </w:rPr>
              <w:t>17 мая</w:t>
            </w:r>
          </w:p>
        </w:tc>
        <w:tc>
          <w:tcPr>
            <w:tcW w:w="1418" w:type="dxa"/>
            <w:vAlign w:val="center"/>
          </w:tcPr>
          <w:p w:rsidR="0082573F" w:rsidRDefault="00115A80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7:30-8:30</w:t>
            </w:r>
          </w:p>
        </w:tc>
        <w:tc>
          <w:tcPr>
            <w:tcW w:w="4705" w:type="dxa"/>
          </w:tcPr>
          <w:p w:rsidR="0082573F" w:rsidRDefault="00115A80">
            <w:pPr>
              <w:jc w:val="left"/>
              <w:rPr>
                <w:rFonts w:ascii="Times New Roman" w:eastAsiaTheme="minorEastAsia" w:hAnsi="Times New Roman"/>
                <w:lang w:val="ru-RU"/>
              </w:rPr>
            </w:pPr>
            <w:r>
              <w:rPr>
                <w:rFonts w:ascii="Times New Roman" w:eastAsiaTheme="minorEastAsia" w:hAnsi="Times New Roman"/>
                <w:lang w:val="ru-RU"/>
              </w:rPr>
              <w:t>Завтрак</w:t>
            </w:r>
          </w:p>
        </w:tc>
        <w:tc>
          <w:tcPr>
            <w:tcW w:w="2099" w:type="dxa"/>
          </w:tcPr>
          <w:p w:rsidR="0082573F" w:rsidRDefault="00115A80">
            <w:pPr>
              <w:rPr>
                <w:rFonts w:ascii="Times New Roman" w:eastAsiaTheme="minorEastAsia" w:hAnsi="Times New Roman"/>
                <w:lang w:val="ru-RU"/>
              </w:rPr>
            </w:pPr>
            <w:r>
              <w:rPr>
                <w:rFonts w:ascii="Times New Roman" w:eastAsiaTheme="minorEastAsia" w:hAnsi="Times New Roman"/>
                <w:lang w:val="ru-RU"/>
              </w:rPr>
              <w:t>Ресторан в отеле</w:t>
            </w:r>
          </w:p>
        </w:tc>
      </w:tr>
      <w:tr w:rsidR="0082573F" w:rsidRPr="00524EEE">
        <w:trPr>
          <w:trHeight w:val="574"/>
        </w:trPr>
        <w:tc>
          <w:tcPr>
            <w:tcW w:w="1132" w:type="dxa"/>
            <w:vMerge/>
          </w:tcPr>
          <w:p w:rsidR="0082573F" w:rsidRDefault="0082573F">
            <w:pPr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2573F" w:rsidRDefault="00115A80">
            <w:pPr>
              <w:jc w:val="left"/>
              <w:rPr>
                <w:rFonts w:ascii="Times New Roman" w:eastAsiaTheme="minorEastAsia" w:hAnsi="Times New Roman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 w:hint="eastAsia"/>
                <w:bCs/>
                <w:szCs w:val="21"/>
                <w:lang w:val="ru-RU"/>
              </w:rPr>
              <w:t>9:00-10:40</w:t>
            </w:r>
          </w:p>
        </w:tc>
        <w:tc>
          <w:tcPr>
            <w:tcW w:w="4705" w:type="dxa"/>
            <w:vAlign w:val="center"/>
          </w:tcPr>
          <w:p w:rsidR="0082573F" w:rsidRDefault="00115A80">
            <w:pPr>
              <w:jc w:val="left"/>
              <w:rPr>
                <w:rFonts w:ascii="Times New Roman" w:eastAsiaTheme="minorEastAsia" w:hAnsi="Times New Roman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 xml:space="preserve">Церемония открытия конференции </w:t>
            </w:r>
          </w:p>
          <w:p w:rsidR="0082573F" w:rsidRDefault="00115A80">
            <w:pPr>
              <w:jc w:val="left"/>
              <w:rPr>
                <w:rFonts w:ascii="Times New Roman" w:eastAsiaTheme="minorEastAsia" w:hAnsi="Times New Roman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Ведущий: Председатель Совета ректоров УШОС КНР Сунь Юйхуа</w:t>
            </w:r>
          </w:p>
        </w:tc>
        <w:tc>
          <w:tcPr>
            <w:tcW w:w="2099" w:type="dxa"/>
            <w:vMerge w:val="restart"/>
            <w:vAlign w:val="center"/>
          </w:tcPr>
          <w:p w:rsidR="0082573F" w:rsidRDefault="0082573F">
            <w:pPr>
              <w:rPr>
                <w:rFonts w:asciiTheme="minorEastAsia" w:eastAsiaTheme="minorEastAsia" w:hAnsiTheme="minorEastAsia" w:cstheme="minorEastAsia"/>
                <w:lang w:val="ru-RU"/>
              </w:rPr>
            </w:pPr>
          </w:p>
        </w:tc>
      </w:tr>
      <w:tr w:rsidR="0082573F" w:rsidRPr="00524EEE">
        <w:trPr>
          <w:trHeight w:val="1275"/>
        </w:trPr>
        <w:tc>
          <w:tcPr>
            <w:tcW w:w="1132" w:type="dxa"/>
            <w:vMerge/>
          </w:tcPr>
          <w:p w:rsidR="0082573F" w:rsidRDefault="0082573F">
            <w:pPr>
              <w:rPr>
                <w:rFonts w:asciiTheme="minorEastAsia" w:eastAsiaTheme="minorEastAsia" w:hAnsiTheme="minorEastAsia" w:cstheme="minorEastAsia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82573F" w:rsidRDefault="0082573F">
            <w:pPr>
              <w:jc w:val="left"/>
              <w:rPr>
                <w:rFonts w:ascii="Times New Roman" w:eastAsiaTheme="minorEastAsia" w:hAnsi="Times New Roman"/>
                <w:bCs/>
                <w:szCs w:val="21"/>
                <w:lang w:val="ru-RU"/>
              </w:rPr>
            </w:pPr>
          </w:p>
        </w:tc>
        <w:tc>
          <w:tcPr>
            <w:tcW w:w="4705" w:type="dxa"/>
            <w:vAlign w:val="center"/>
          </w:tcPr>
          <w:p w:rsidR="0082573F" w:rsidRDefault="00115A80">
            <w:pPr>
              <w:jc w:val="left"/>
              <w:rPr>
                <w:rFonts w:ascii="Times New Roman" w:eastAsiaTheme="minorEastAsia" w:hAnsi="Times New Roman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Выступают:</w:t>
            </w:r>
          </w:p>
          <w:p w:rsidR="0082573F" w:rsidRDefault="00115A80">
            <w:pPr>
              <w:jc w:val="left"/>
              <w:rPr>
                <w:rFonts w:ascii="Times New Roman" w:eastAsiaTheme="minorEastAsia" w:hAnsi="Times New Roman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1. Заместитель министра Минобразования КНР Лю Лиминь</w:t>
            </w:r>
          </w:p>
          <w:p w:rsidR="0082573F" w:rsidRDefault="00115A80">
            <w:pPr>
              <w:jc w:val="left"/>
              <w:rPr>
                <w:rFonts w:ascii="Times New Roman" w:eastAsiaTheme="minorEastAsia" w:hAnsi="Times New Roman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 xml:space="preserve">2. Генеральный секретарь ШОС Алимов Рашид </w:t>
            </w: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Кутбиддинович</w:t>
            </w:r>
          </w:p>
          <w:p w:rsidR="0082573F" w:rsidRDefault="00115A80">
            <w:pPr>
              <w:jc w:val="left"/>
              <w:rPr>
                <w:rFonts w:ascii="Times New Roman" w:eastAsiaTheme="minorEastAsia" w:hAnsi="Times New Roman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 xml:space="preserve">3. Заместитель министра Минобрнауки Республики Таджикистана Одинаев Бозор Негматович </w:t>
            </w:r>
          </w:p>
          <w:p w:rsidR="0082573F" w:rsidRDefault="00115A80">
            <w:pPr>
              <w:jc w:val="left"/>
              <w:rPr>
                <w:rFonts w:ascii="Times New Roman" w:eastAsiaTheme="minorEastAsia" w:hAnsi="Times New Roman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4. Заместитель директора Международного департамента Минобрнауки РФ Ганьшин Игорь Николаевич</w:t>
            </w:r>
          </w:p>
          <w:p w:rsidR="0082573F" w:rsidRDefault="00115A80">
            <w:pPr>
              <w:jc w:val="left"/>
              <w:rPr>
                <w:rFonts w:ascii="Times New Roman" w:eastAsiaTheme="minorEastAsia" w:hAnsi="Times New Roman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5. Советник по образованию Посольства РК в Китае Абдрахманов Ка</w:t>
            </w: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йрат Кудайбергенович</w:t>
            </w:r>
          </w:p>
          <w:p w:rsidR="0082573F" w:rsidRDefault="00115A80">
            <w:pPr>
              <w:jc w:val="left"/>
              <w:rPr>
                <w:rFonts w:ascii="Times New Roman" w:eastAsiaTheme="minorEastAsia" w:hAnsi="Times New Roman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6. Представитель Народного правительства провинции Ляонин (неопределенно)</w:t>
            </w:r>
          </w:p>
          <w:p w:rsidR="0082573F" w:rsidRDefault="00115A80">
            <w:pPr>
              <w:jc w:val="left"/>
              <w:rPr>
                <w:rFonts w:ascii="Times New Roman" w:eastAsiaTheme="minorEastAsia" w:hAnsi="Times New Roman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 xml:space="preserve">7. Ректор Даляньского университета </w:t>
            </w: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lastRenderedPageBreak/>
              <w:t>иностранных языков Лю Хун</w:t>
            </w:r>
          </w:p>
        </w:tc>
        <w:tc>
          <w:tcPr>
            <w:tcW w:w="2099" w:type="dxa"/>
            <w:vMerge/>
          </w:tcPr>
          <w:p w:rsidR="0082573F" w:rsidRDefault="0082573F">
            <w:pPr>
              <w:rPr>
                <w:rFonts w:asciiTheme="minorEastAsia" w:eastAsiaTheme="minorEastAsia" w:hAnsiTheme="minorEastAsia" w:cstheme="minorEastAsia"/>
                <w:lang w:val="ru-RU"/>
              </w:rPr>
            </w:pPr>
          </w:p>
        </w:tc>
      </w:tr>
      <w:tr w:rsidR="0082573F" w:rsidRPr="00524EEE">
        <w:tc>
          <w:tcPr>
            <w:tcW w:w="1132" w:type="dxa"/>
            <w:vMerge/>
          </w:tcPr>
          <w:p w:rsidR="0082573F" w:rsidRDefault="0082573F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82573F" w:rsidRDefault="0082573F">
            <w:pPr>
              <w:rPr>
                <w:lang w:val="ru-RU"/>
              </w:rPr>
            </w:pPr>
          </w:p>
        </w:tc>
        <w:tc>
          <w:tcPr>
            <w:tcW w:w="4705" w:type="dxa"/>
            <w:vAlign w:val="center"/>
          </w:tcPr>
          <w:p w:rsidR="0082573F" w:rsidRDefault="00115A80">
            <w:pPr>
              <w:jc w:val="left"/>
              <w:rPr>
                <w:rFonts w:asciiTheme="minorEastAsia" w:eastAsiaTheme="minorEastAsia" w:hAnsiTheme="minorEastAsia" w:cstheme="minorEastAsia"/>
                <w:bCs/>
                <w:szCs w:val="21"/>
                <w:lang w:val="ru-RU"/>
              </w:rPr>
            </w:pPr>
            <w:r>
              <w:rPr>
                <w:rFonts w:ascii="Times New Roman" w:eastAsia="黑体" w:hAnsi="Times New Roman"/>
                <w:b/>
                <w:szCs w:val="21"/>
                <w:lang w:val="ru-RU"/>
              </w:rPr>
              <w:t xml:space="preserve">Торжественная церемония открытия Инновационного центра совместной разработки механизмов </w:t>
            </w:r>
            <w:r>
              <w:rPr>
                <w:rFonts w:ascii="Times New Roman" w:eastAsia="黑体" w:hAnsi="Times New Roman"/>
                <w:b/>
                <w:szCs w:val="21"/>
                <w:lang w:val="ru-RU"/>
              </w:rPr>
              <w:t>гуманитарного сотрудничества в рамках проекта “Один пояс, один путь”</w:t>
            </w:r>
          </w:p>
        </w:tc>
        <w:tc>
          <w:tcPr>
            <w:tcW w:w="2099" w:type="dxa"/>
            <w:vMerge/>
          </w:tcPr>
          <w:p w:rsidR="0082573F" w:rsidRDefault="0082573F">
            <w:pPr>
              <w:rPr>
                <w:lang w:val="ru-RU"/>
              </w:rPr>
            </w:pPr>
          </w:p>
        </w:tc>
      </w:tr>
      <w:tr w:rsidR="0082573F">
        <w:trPr>
          <w:trHeight w:val="294"/>
        </w:trPr>
        <w:tc>
          <w:tcPr>
            <w:tcW w:w="1132" w:type="dxa"/>
            <w:vMerge/>
          </w:tcPr>
          <w:p w:rsidR="0082573F" w:rsidRDefault="0082573F">
            <w:pPr>
              <w:rPr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82573F" w:rsidRDefault="00115A80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10:40-11:00</w:t>
            </w:r>
          </w:p>
        </w:tc>
        <w:tc>
          <w:tcPr>
            <w:tcW w:w="4705" w:type="dxa"/>
            <w:vAlign w:val="center"/>
          </w:tcPr>
          <w:p w:rsidR="0082573F" w:rsidRDefault="00115A80">
            <w:pPr>
              <w:jc w:val="left"/>
              <w:rPr>
                <w:rFonts w:asciiTheme="minorEastAsia" w:eastAsiaTheme="minorEastAsia" w:hAnsiTheme="minorEastAsia" w:cstheme="minorEastAsia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Кофе-брейк</w:t>
            </w:r>
          </w:p>
        </w:tc>
        <w:tc>
          <w:tcPr>
            <w:tcW w:w="2099" w:type="dxa"/>
          </w:tcPr>
          <w:p w:rsidR="0082573F" w:rsidRDefault="0082573F"/>
        </w:tc>
      </w:tr>
      <w:tr w:rsidR="0082573F" w:rsidRPr="00524EEE">
        <w:tc>
          <w:tcPr>
            <w:tcW w:w="1132" w:type="dxa"/>
            <w:vMerge/>
          </w:tcPr>
          <w:p w:rsidR="0082573F" w:rsidRDefault="0082573F"/>
        </w:tc>
        <w:tc>
          <w:tcPr>
            <w:tcW w:w="1418" w:type="dxa"/>
            <w:vMerge w:val="restart"/>
            <w:vAlign w:val="center"/>
          </w:tcPr>
          <w:p w:rsidR="0082573F" w:rsidRDefault="00115A80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11:00-12:00</w:t>
            </w:r>
          </w:p>
        </w:tc>
        <w:tc>
          <w:tcPr>
            <w:tcW w:w="4705" w:type="dxa"/>
            <w:vAlign w:val="center"/>
          </w:tcPr>
          <w:p w:rsidR="0082573F" w:rsidRDefault="00115A80">
            <w:pPr>
              <w:jc w:val="left"/>
              <w:rPr>
                <w:rFonts w:ascii="Times New Roman" w:eastAsia="黑体" w:hAnsi="Times New Roman"/>
                <w:b/>
                <w:szCs w:val="21"/>
                <w:lang w:val="ru-RU"/>
              </w:rPr>
            </w:pPr>
            <w:r>
              <w:rPr>
                <w:rFonts w:ascii="Times New Roman" w:eastAsia="黑体" w:hAnsi="Times New Roman"/>
                <w:b/>
                <w:szCs w:val="21"/>
                <w:lang w:val="ru-RU"/>
              </w:rPr>
              <w:t>Основные доклады</w:t>
            </w:r>
          </w:p>
          <w:p w:rsidR="0082573F" w:rsidRDefault="00115A80">
            <w:pPr>
              <w:jc w:val="left"/>
              <w:rPr>
                <w:rFonts w:asciiTheme="minorEastAsia" w:eastAsiaTheme="minorEastAsia" w:hAnsiTheme="minorEastAsia" w:cstheme="minorEastAsia"/>
                <w:bCs/>
                <w:szCs w:val="21"/>
                <w:highlight w:val="yellow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Ведущий: Ректор Даляньского университета иностранных языков Лю Хун</w:t>
            </w:r>
          </w:p>
        </w:tc>
        <w:tc>
          <w:tcPr>
            <w:tcW w:w="2099" w:type="dxa"/>
            <w:vMerge w:val="restart"/>
            <w:vAlign w:val="center"/>
          </w:tcPr>
          <w:p w:rsidR="0082573F" w:rsidRDefault="0082573F">
            <w:pPr>
              <w:rPr>
                <w:lang w:val="ru-RU"/>
              </w:rPr>
            </w:pPr>
          </w:p>
        </w:tc>
      </w:tr>
      <w:tr w:rsidR="0082573F" w:rsidRPr="00524EEE">
        <w:tc>
          <w:tcPr>
            <w:tcW w:w="1132" w:type="dxa"/>
            <w:vMerge/>
          </w:tcPr>
          <w:p w:rsidR="0082573F" w:rsidRDefault="0082573F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82573F" w:rsidRDefault="0082573F">
            <w:pPr>
              <w:rPr>
                <w:rFonts w:asciiTheme="minorEastAsia" w:eastAsiaTheme="minorEastAsia" w:hAnsiTheme="minorEastAsia" w:cstheme="minorEastAsia"/>
                <w:lang w:val="ru-RU"/>
              </w:rPr>
            </w:pPr>
          </w:p>
        </w:tc>
        <w:tc>
          <w:tcPr>
            <w:tcW w:w="4705" w:type="dxa"/>
            <w:vAlign w:val="center"/>
          </w:tcPr>
          <w:p w:rsidR="0082573F" w:rsidRDefault="00115A80">
            <w:pPr>
              <w:jc w:val="left"/>
              <w:rPr>
                <w:rFonts w:asciiTheme="minorEastAsia" w:eastAsiaTheme="minorEastAsia" w:hAnsiTheme="minorEastAsia" w:cstheme="minorEastAsia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1. Доклад председателя Совета ректоров УШОС КНР Сунь Юйхуа</w:t>
            </w:r>
          </w:p>
        </w:tc>
        <w:tc>
          <w:tcPr>
            <w:tcW w:w="2099" w:type="dxa"/>
            <w:vMerge/>
          </w:tcPr>
          <w:p w:rsidR="0082573F" w:rsidRDefault="0082573F">
            <w:pPr>
              <w:rPr>
                <w:lang w:val="ru-RU"/>
              </w:rPr>
            </w:pPr>
          </w:p>
        </w:tc>
      </w:tr>
      <w:tr w:rsidR="0082573F" w:rsidRPr="00524EEE">
        <w:tc>
          <w:tcPr>
            <w:tcW w:w="1132" w:type="dxa"/>
            <w:vMerge/>
          </w:tcPr>
          <w:p w:rsidR="0082573F" w:rsidRDefault="0082573F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82573F" w:rsidRDefault="0082573F">
            <w:pPr>
              <w:rPr>
                <w:rFonts w:asciiTheme="minorEastAsia" w:eastAsiaTheme="minorEastAsia" w:hAnsiTheme="minorEastAsia" w:cstheme="minorEastAsia"/>
                <w:lang w:val="ru-RU"/>
              </w:rPr>
            </w:pPr>
          </w:p>
        </w:tc>
        <w:tc>
          <w:tcPr>
            <w:tcW w:w="4705" w:type="dxa"/>
            <w:vAlign w:val="center"/>
          </w:tcPr>
          <w:p w:rsidR="0082573F" w:rsidRDefault="00115A80">
            <w:pPr>
              <w:jc w:val="left"/>
              <w:rPr>
                <w:rFonts w:asciiTheme="minorEastAsia" w:eastAsiaTheme="minorEastAsia" w:hAnsiTheme="minorEastAsia" w:cstheme="minorEastAsia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2. Доклад проректора РУДН Ефремовой Ларисы Ивановны</w:t>
            </w:r>
          </w:p>
        </w:tc>
        <w:tc>
          <w:tcPr>
            <w:tcW w:w="2099" w:type="dxa"/>
            <w:vMerge/>
          </w:tcPr>
          <w:p w:rsidR="0082573F" w:rsidRDefault="0082573F">
            <w:pPr>
              <w:rPr>
                <w:lang w:val="ru-RU"/>
              </w:rPr>
            </w:pPr>
          </w:p>
        </w:tc>
      </w:tr>
      <w:tr w:rsidR="0082573F">
        <w:tc>
          <w:tcPr>
            <w:tcW w:w="1132" w:type="dxa"/>
            <w:vMerge/>
          </w:tcPr>
          <w:p w:rsidR="0082573F" w:rsidRDefault="0082573F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82573F" w:rsidRDefault="0082573F">
            <w:pPr>
              <w:rPr>
                <w:rFonts w:asciiTheme="minorEastAsia" w:eastAsiaTheme="minorEastAsia" w:hAnsiTheme="minorEastAsia" w:cstheme="minorEastAsia"/>
                <w:lang w:val="ru-RU"/>
              </w:rPr>
            </w:pPr>
          </w:p>
        </w:tc>
        <w:tc>
          <w:tcPr>
            <w:tcW w:w="4705" w:type="dxa"/>
            <w:vAlign w:val="center"/>
          </w:tcPr>
          <w:p w:rsidR="0082573F" w:rsidRDefault="00115A80">
            <w:pPr>
              <w:jc w:val="left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 xml:space="preserve">3. Доклад ректора </w:t>
            </w:r>
            <w:r>
              <w:rPr>
                <w:rFonts w:ascii="Times New Roman" w:eastAsia="Helvetica" w:hAnsi="Times New Roman"/>
                <w:color w:val="000000"/>
                <w:szCs w:val="21"/>
                <w:lang w:val="ru-RU"/>
              </w:rPr>
              <w:t>Башкирского государственного педагогического университета им. М. Акмуллы</w:t>
            </w:r>
            <w:r>
              <w:rPr>
                <w:rFonts w:ascii="Times New Roman" w:eastAsiaTheme="minorEastAsia" w:hAnsi="Times New Roman"/>
                <w:bCs/>
                <w:szCs w:val="21"/>
              </w:rPr>
              <w:t xml:space="preserve"> Асадуллин</w:t>
            </w: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а Раиля Мирваевича</w:t>
            </w:r>
          </w:p>
        </w:tc>
        <w:tc>
          <w:tcPr>
            <w:tcW w:w="2099" w:type="dxa"/>
            <w:vMerge/>
          </w:tcPr>
          <w:p w:rsidR="0082573F" w:rsidRDefault="0082573F"/>
        </w:tc>
      </w:tr>
      <w:tr w:rsidR="0082573F" w:rsidRPr="00524EEE">
        <w:tc>
          <w:tcPr>
            <w:tcW w:w="1132" w:type="dxa"/>
            <w:vMerge/>
          </w:tcPr>
          <w:p w:rsidR="0082573F" w:rsidRDefault="0082573F"/>
        </w:tc>
        <w:tc>
          <w:tcPr>
            <w:tcW w:w="1418" w:type="dxa"/>
            <w:vMerge/>
            <w:vAlign w:val="center"/>
          </w:tcPr>
          <w:p w:rsidR="0082573F" w:rsidRDefault="0082573F">
            <w:pPr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705" w:type="dxa"/>
            <w:vAlign w:val="center"/>
          </w:tcPr>
          <w:p w:rsidR="0082573F" w:rsidRDefault="00115A80">
            <w:pPr>
              <w:jc w:val="left"/>
              <w:rPr>
                <w:rFonts w:asciiTheme="minorEastAsia" w:eastAsiaTheme="minorEastAsia" w:hAnsiTheme="minorEastAsia" w:cstheme="minorEastAsia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 xml:space="preserve">4. Доклад ректора Кыргызского государственного университета </w:t>
            </w: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строительства, транспорта и архитектуры имени Н. Исанова Абдыкалыкова Акымбека Абдыкалыковича</w:t>
            </w:r>
          </w:p>
        </w:tc>
        <w:tc>
          <w:tcPr>
            <w:tcW w:w="2099" w:type="dxa"/>
            <w:vMerge/>
          </w:tcPr>
          <w:p w:rsidR="0082573F" w:rsidRDefault="0082573F">
            <w:pPr>
              <w:rPr>
                <w:lang w:val="ru-RU"/>
              </w:rPr>
            </w:pPr>
          </w:p>
        </w:tc>
      </w:tr>
      <w:tr w:rsidR="0082573F" w:rsidRPr="00524EEE">
        <w:tc>
          <w:tcPr>
            <w:tcW w:w="1132" w:type="dxa"/>
            <w:vMerge/>
          </w:tcPr>
          <w:p w:rsidR="0082573F" w:rsidRDefault="0082573F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82573F" w:rsidRDefault="0082573F">
            <w:pPr>
              <w:rPr>
                <w:rFonts w:asciiTheme="minorEastAsia" w:eastAsiaTheme="minorEastAsia" w:hAnsiTheme="minorEastAsia" w:cstheme="minorEastAsia"/>
                <w:lang w:val="ru-RU"/>
              </w:rPr>
            </w:pPr>
          </w:p>
        </w:tc>
        <w:tc>
          <w:tcPr>
            <w:tcW w:w="4705" w:type="dxa"/>
            <w:vAlign w:val="center"/>
          </w:tcPr>
          <w:p w:rsidR="0082573F" w:rsidRDefault="00115A80">
            <w:pPr>
              <w:jc w:val="left"/>
              <w:rPr>
                <w:rFonts w:asciiTheme="minorEastAsia" w:eastAsiaTheme="minorEastAsia" w:hAnsiTheme="minorEastAsia" w:cstheme="minorEastAsia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 xml:space="preserve">5. Доклад проректора </w:t>
            </w:r>
            <w:r>
              <w:rPr>
                <w:rFonts w:ascii="Times New Roman" w:hAnsi="Times New Roman"/>
                <w:szCs w:val="21"/>
                <w:lang w:val="kk-KZ"/>
              </w:rPr>
              <w:t>Алматинск</w:t>
            </w:r>
            <w:r>
              <w:rPr>
                <w:rFonts w:ascii="Times New Roman" w:hAnsi="Times New Roman"/>
                <w:szCs w:val="21"/>
                <w:lang w:val="ru-RU"/>
              </w:rPr>
              <w:t>ого</w:t>
            </w:r>
            <w:r>
              <w:rPr>
                <w:rFonts w:ascii="Times New Roman" w:hAnsi="Times New Roman"/>
                <w:szCs w:val="21"/>
                <w:lang w:val="kk-KZ"/>
              </w:rPr>
              <w:t xml:space="preserve"> университет</w:t>
            </w:r>
            <w:r>
              <w:rPr>
                <w:rFonts w:ascii="Times New Roman" w:hAnsi="Times New Roman"/>
                <w:szCs w:val="21"/>
                <w:lang w:val="ru-RU"/>
              </w:rPr>
              <w:t>а</w:t>
            </w:r>
            <w:r>
              <w:rPr>
                <w:rFonts w:ascii="Times New Roman" w:hAnsi="Times New Roman"/>
                <w:szCs w:val="21"/>
                <w:lang w:val="kk-KZ"/>
              </w:rPr>
              <w:t xml:space="preserve"> энергетики и связиСтояк</w:t>
            </w:r>
            <w:r>
              <w:rPr>
                <w:rFonts w:ascii="Times New Roman" w:hAnsi="Times New Roman"/>
                <w:szCs w:val="21"/>
                <w:lang w:val="ru-RU"/>
              </w:rPr>
              <w:t>а</w:t>
            </w:r>
            <w:r>
              <w:rPr>
                <w:rFonts w:ascii="Times New Roman" w:hAnsi="Times New Roman"/>
                <w:szCs w:val="21"/>
                <w:lang w:val="kk-KZ"/>
              </w:rPr>
              <w:t xml:space="preserve"> Вячеслав</w:t>
            </w:r>
            <w:r>
              <w:rPr>
                <w:rFonts w:ascii="Times New Roman" w:hAnsi="Times New Roman"/>
                <w:szCs w:val="21"/>
                <w:lang w:val="ru-RU"/>
              </w:rPr>
              <w:t>а</w:t>
            </w:r>
            <w:r>
              <w:rPr>
                <w:rFonts w:ascii="Times New Roman" w:hAnsi="Times New Roman"/>
                <w:szCs w:val="21"/>
                <w:lang w:val="kk-KZ"/>
              </w:rPr>
              <w:t xml:space="preserve"> Владимирович</w:t>
            </w:r>
            <w:r>
              <w:rPr>
                <w:rFonts w:ascii="Times New Roman" w:hAnsi="Times New Roman"/>
                <w:szCs w:val="21"/>
                <w:lang w:val="ru-RU"/>
              </w:rPr>
              <w:t>а</w:t>
            </w:r>
          </w:p>
        </w:tc>
        <w:tc>
          <w:tcPr>
            <w:tcW w:w="2099" w:type="dxa"/>
            <w:vMerge/>
          </w:tcPr>
          <w:p w:rsidR="0082573F" w:rsidRDefault="0082573F">
            <w:pPr>
              <w:rPr>
                <w:lang w:val="ru-RU"/>
              </w:rPr>
            </w:pPr>
          </w:p>
        </w:tc>
      </w:tr>
      <w:tr w:rsidR="0082573F" w:rsidRPr="00524EEE">
        <w:tc>
          <w:tcPr>
            <w:tcW w:w="1132" w:type="dxa"/>
            <w:vMerge/>
          </w:tcPr>
          <w:p w:rsidR="0082573F" w:rsidRDefault="0082573F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82573F" w:rsidRDefault="0082573F">
            <w:pPr>
              <w:rPr>
                <w:rFonts w:asciiTheme="minorEastAsia" w:eastAsiaTheme="minorEastAsia" w:hAnsiTheme="minorEastAsia" w:cstheme="minorEastAsia"/>
                <w:lang w:val="ru-RU"/>
              </w:rPr>
            </w:pPr>
          </w:p>
        </w:tc>
        <w:tc>
          <w:tcPr>
            <w:tcW w:w="4705" w:type="dxa"/>
            <w:vAlign w:val="center"/>
          </w:tcPr>
          <w:p w:rsidR="0082573F" w:rsidRDefault="00115A80">
            <w:pPr>
              <w:jc w:val="left"/>
              <w:rPr>
                <w:rFonts w:asciiTheme="minorEastAsia" w:eastAsiaTheme="minorEastAsia" w:hAnsiTheme="minorEastAsia" w:cstheme="minorEastAsia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 xml:space="preserve">6. Доклад заместителя ректора </w:t>
            </w:r>
            <w:r>
              <w:rPr>
                <w:rFonts w:ascii="Times New Roman" w:hAnsi="Times New Roman"/>
                <w:szCs w:val="21"/>
                <w:lang w:val="ru-RU"/>
              </w:rPr>
              <w:t xml:space="preserve">Российско-Таджикского </w:t>
            </w:r>
            <w:r>
              <w:rPr>
                <w:rFonts w:ascii="Times New Roman" w:hAnsi="Times New Roman"/>
                <w:szCs w:val="21"/>
                <w:lang w:val="ru-RU"/>
              </w:rPr>
              <w:t>Славянского университета Мансурова Умеда Абдуфаттоховича</w:t>
            </w:r>
          </w:p>
        </w:tc>
        <w:tc>
          <w:tcPr>
            <w:tcW w:w="2099" w:type="dxa"/>
            <w:vMerge/>
          </w:tcPr>
          <w:p w:rsidR="0082573F" w:rsidRDefault="0082573F">
            <w:pPr>
              <w:rPr>
                <w:lang w:val="ru-RU"/>
              </w:rPr>
            </w:pPr>
          </w:p>
        </w:tc>
      </w:tr>
      <w:tr w:rsidR="0082573F">
        <w:tc>
          <w:tcPr>
            <w:tcW w:w="1132" w:type="dxa"/>
            <w:vMerge/>
          </w:tcPr>
          <w:p w:rsidR="0082573F" w:rsidRDefault="0082573F">
            <w:pPr>
              <w:rPr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82573F" w:rsidRDefault="00115A80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12:00-13:00</w:t>
            </w:r>
          </w:p>
        </w:tc>
        <w:tc>
          <w:tcPr>
            <w:tcW w:w="4705" w:type="dxa"/>
            <w:vAlign w:val="center"/>
          </w:tcPr>
          <w:p w:rsidR="0082573F" w:rsidRDefault="00115A80">
            <w:pPr>
              <w:rPr>
                <w:rFonts w:asciiTheme="minorEastAsia" w:eastAsiaTheme="minorEastAsia" w:hAnsiTheme="minorEastAsia" w:cstheme="minorEastAsia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Обед</w:t>
            </w:r>
          </w:p>
        </w:tc>
        <w:tc>
          <w:tcPr>
            <w:tcW w:w="2099" w:type="dxa"/>
          </w:tcPr>
          <w:p w:rsidR="0082573F" w:rsidRDefault="00115A80">
            <w:pPr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Столовая ДМУ</w:t>
            </w:r>
          </w:p>
        </w:tc>
      </w:tr>
      <w:tr w:rsidR="0082573F">
        <w:tc>
          <w:tcPr>
            <w:tcW w:w="1132" w:type="dxa"/>
            <w:vMerge/>
          </w:tcPr>
          <w:p w:rsidR="0082573F" w:rsidRDefault="0082573F"/>
        </w:tc>
        <w:tc>
          <w:tcPr>
            <w:tcW w:w="1418" w:type="dxa"/>
            <w:vMerge w:val="restart"/>
            <w:vAlign w:val="center"/>
          </w:tcPr>
          <w:p w:rsidR="0082573F" w:rsidRDefault="00115A80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13:30-16:00</w:t>
            </w:r>
          </w:p>
        </w:tc>
        <w:tc>
          <w:tcPr>
            <w:tcW w:w="4705" w:type="dxa"/>
            <w:vAlign w:val="center"/>
          </w:tcPr>
          <w:p w:rsidR="0082573F" w:rsidRDefault="00115A80">
            <w:pPr>
              <w:rPr>
                <w:rFonts w:asciiTheme="minorEastAsia" w:eastAsiaTheme="minorEastAsia" w:hAnsiTheme="minorEastAsia" w:cstheme="minorEastAsia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Cs w:val="21"/>
                <w:lang w:val="ru-RU"/>
              </w:rPr>
              <w:t>“Круглый стол”</w:t>
            </w:r>
          </w:p>
        </w:tc>
        <w:tc>
          <w:tcPr>
            <w:tcW w:w="2099" w:type="dxa"/>
          </w:tcPr>
          <w:p w:rsidR="0082573F" w:rsidRDefault="0082573F"/>
        </w:tc>
      </w:tr>
      <w:tr w:rsidR="0082573F" w:rsidRPr="00524EEE">
        <w:tc>
          <w:tcPr>
            <w:tcW w:w="1132" w:type="dxa"/>
            <w:vMerge/>
          </w:tcPr>
          <w:p w:rsidR="0082573F" w:rsidRDefault="0082573F"/>
        </w:tc>
        <w:tc>
          <w:tcPr>
            <w:tcW w:w="1418" w:type="dxa"/>
            <w:vMerge/>
            <w:vAlign w:val="center"/>
          </w:tcPr>
          <w:p w:rsidR="0082573F" w:rsidRDefault="0082573F">
            <w:pPr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705" w:type="dxa"/>
            <w:vAlign w:val="center"/>
          </w:tcPr>
          <w:p w:rsidR="0082573F" w:rsidRDefault="00115A80">
            <w:pPr>
              <w:jc w:val="left"/>
              <w:rPr>
                <w:rFonts w:ascii="Times New Roman" w:eastAsiaTheme="minorEastAsia" w:hAnsi="Times New Roman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Секция по направлению “ЭНЕРГЕТИКА”</w:t>
            </w:r>
          </w:p>
          <w:p w:rsidR="0082573F" w:rsidRDefault="00115A80">
            <w:pPr>
              <w:jc w:val="left"/>
              <w:rPr>
                <w:rFonts w:asciiTheme="minorEastAsia" w:eastAsiaTheme="minorEastAsia" w:hAnsiTheme="minorEastAsia" w:cstheme="minorEastAsia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 xml:space="preserve">Ведущий: Начальник отдела международного сотрудничества Северо-Китайского </w:t>
            </w: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lastRenderedPageBreak/>
              <w:t xml:space="preserve">электроэнергетического </w:t>
            </w: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университета Дуань Чуньмин</w:t>
            </w:r>
          </w:p>
        </w:tc>
        <w:tc>
          <w:tcPr>
            <w:tcW w:w="2099" w:type="dxa"/>
            <w:vAlign w:val="center"/>
          </w:tcPr>
          <w:p w:rsidR="0082573F" w:rsidRDefault="0082573F">
            <w:pPr>
              <w:rPr>
                <w:lang w:val="ru-RU"/>
              </w:rPr>
            </w:pPr>
          </w:p>
        </w:tc>
      </w:tr>
      <w:tr w:rsidR="0082573F" w:rsidRPr="00524EEE">
        <w:tc>
          <w:tcPr>
            <w:tcW w:w="1132" w:type="dxa"/>
            <w:vMerge/>
          </w:tcPr>
          <w:p w:rsidR="0082573F" w:rsidRDefault="0082573F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82573F" w:rsidRDefault="0082573F">
            <w:pPr>
              <w:rPr>
                <w:rFonts w:asciiTheme="minorEastAsia" w:eastAsiaTheme="minorEastAsia" w:hAnsiTheme="minorEastAsia" w:cstheme="minorEastAsia"/>
                <w:lang w:val="ru-RU"/>
              </w:rPr>
            </w:pPr>
          </w:p>
        </w:tc>
        <w:tc>
          <w:tcPr>
            <w:tcW w:w="4705" w:type="dxa"/>
            <w:vAlign w:val="center"/>
          </w:tcPr>
          <w:p w:rsidR="0082573F" w:rsidRDefault="00115A80">
            <w:pPr>
              <w:jc w:val="left"/>
              <w:rPr>
                <w:rFonts w:ascii="Times New Roman" w:eastAsiaTheme="minorEastAsia" w:hAnsi="Times New Roman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Секция по направлению “РЕГИОНОВЕДЕНИЕ”</w:t>
            </w:r>
          </w:p>
          <w:p w:rsidR="0082573F" w:rsidRDefault="00115A80">
            <w:pPr>
              <w:jc w:val="left"/>
              <w:rPr>
                <w:rFonts w:asciiTheme="minorEastAsia" w:eastAsiaTheme="minorEastAsia" w:hAnsiTheme="minorEastAsia" w:cstheme="minorEastAsia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Ведущий: Заместитель декана факультета русского языка Даляньского университета иностранных языков Ань Лихун</w:t>
            </w:r>
          </w:p>
        </w:tc>
        <w:tc>
          <w:tcPr>
            <w:tcW w:w="2099" w:type="dxa"/>
            <w:vAlign w:val="center"/>
          </w:tcPr>
          <w:p w:rsidR="0082573F" w:rsidRDefault="0082573F">
            <w:pPr>
              <w:rPr>
                <w:lang w:val="ru-RU"/>
              </w:rPr>
            </w:pPr>
          </w:p>
        </w:tc>
      </w:tr>
      <w:tr w:rsidR="0082573F">
        <w:tc>
          <w:tcPr>
            <w:tcW w:w="1132" w:type="dxa"/>
            <w:vMerge/>
          </w:tcPr>
          <w:p w:rsidR="0082573F" w:rsidRDefault="0082573F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82573F" w:rsidRDefault="0082573F">
            <w:pPr>
              <w:rPr>
                <w:rFonts w:asciiTheme="minorEastAsia" w:eastAsiaTheme="minorEastAsia" w:hAnsiTheme="minorEastAsia" w:cstheme="minorEastAsia"/>
                <w:lang w:val="ru-RU"/>
              </w:rPr>
            </w:pPr>
          </w:p>
        </w:tc>
        <w:tc>
          <w:tcPr>
            <w:tcW w:w="4705" w:type="dxa"/>
            <w:vAlign w:val="center"/>
          </w:tcPr>
          <w:p w:rsidR="0082573F" w:rsidRDefault="00115A80">
            <w:pPr>
              <w:jc w:val="left"/>
              <w:rPr>
                <w:rFonts w:asciiTheme="minorEastAsia" w:eastAsiaTheme="minorEastAsia" w:hAnsiTheme="minorEastAsia" w:cstheme="minorEastAsia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Секция по направлению “ЭКОЛОГИЯ”</w:t>
            </w:r>
          </w:p>
          <w:p w:rsidR="0082573F" w:rsidRDefault="00115A80">
            <w:pPr>
              <w:jc w:val="left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Ведущий: Заместитель начальника Исследова</w:t>
            </w: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тельского центра по направлению “Экология” УШОС КНР Ланьчжоуского университета Хоу Фуцзян</w:t>
            </w:r>
          </w:p>
        </w:tc>
        <w:tc>
          <w:tcPr>
            <w:tcW w:w="2099" w:type="dxa"/>
            <w:vAlign w:val="center"/>
          </w:tcPr>
          <w:p w:rsidR="0082573F" w:rsidRDefault="0082573F"/>
        </w:tc>
      </w:tr>
      <w:tr w:rsidR="0082573F" w:rsidRPr="00524EEE">
        <w:tc>
          <w:tcPr>
            <w:tcW w:w="1132" w:type="dxa"/>
            <w:vMerge/>
          </w:tcPr>
          <w:p w:rsidR="0082573F" w:rsidRDefault="0082573F"/>
        </w:tc>
        <w:tc>
          <w:tcPr>
            <w:tcW w:w="1418" w:type="dxa"/>
            <w:vMerge/>
            <w:vAlign w:val="center"/>
          </w:tcPr>
          <w:p w:rsidR="0082573F" w:rsidRDefault="0082573F">
            <w:pPr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705" w:type="dxa"/>
            <w:vAlign w:val="center"/>
          </w:tcPr>
          <w:p w:rsidR="0082573F" w:rsidRDefault="00115A80">
            <w:pPr>
              <w:jc w:val="left"/>
              <w:rPr>
                <w:rFonts w:asciiTheme="minorEastAsia" w:eastAsiaTheme="minorEastAsia" w:hAnsiTheme="minorEastAsia" w:cstheme="minorEastAsia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Секция по направлению “НАНОТЕХНОЛОГИИ”</w:t>
            </w:r>
          </w:p>
          <w:p w:rsidR="0082573F" w:rsidRDefault="00115A80">
            <w:pPr>
              <w:rPr>
                <w:rFonts w:asciiTheme="minorEastAsia" w:eastAsiaTheme="minorEastAsia" w:hAnsiTheme="minorEastAsia" w:cstheme="minorEastAsia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 xml:space="preserve">Ведущий: Начальник Международного объединенного исследовательного центра нанометрологии и производственных нанотехнологий </w:t>
            </w: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Китая (</w:t>
            </w:r>
            <w:r>
              <w:rPr>
                <w:rFonts w:ascii="Times New Roman" w:eastAsiaTheme="minorEastAsia" w:hAnsi="Times New Roman"/>
                <w:bCs/>
                <w:szCs w:val="21"/>
              </w:rPr>
              <w:t>CNM</w:t>
            </w: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) Чанчуньского инженерно-технического университета Ван Цзобинь</w:t>
            </w:r>
          </w:p>
        </w:tc>
        <w:tc>
          <w:tcPr>
            <w:tcW w:w="2099" w:type="dxa"/>
            <w:vAlign w:val="center"/>
          </w:tcPr>
          <w:p w:rsidR="0082573F" w:rsidRDefault="0082573F">
            <w:pPr>
              <w:rPr>
                <w:lang w:val="ru-RU"/>
              </w:rPr>
            </w:pPr>
          </w:p>
        </w:tc>
      </w:tr>
      <w:tr w:rsidR="0082573F" w:rsidRPr="00524EEE">
        <w:tc>
          <w:tcPr>
            <w:tcW w:w="1132" w:type="dxa"/>
            <w:vMerge/>
          </w:tcPr>
          <w:p w:rsidR="0082573F" w:rsidRDefault="0082573F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82573F" w:rsidRDefault="0082573F">
            <w:pPr>
              <w:rPr>
                <w:rFonts w:asciiTheme="minorEastAsia" w:eastAsiaTheme="minorEastAsia" w:hAnsiTheme="minorEastAsia" w:cstheme="minorEastAsia"/>
                <w:lang w:val="ru-RU"/>
              </w:rPr>
            </w:pPr>
          </w:p>
        </w:tc>
        <w:tc>
          <w:tcPr>
            <w:tcW w:w="4705" w:type="dxa"/>
            <w:vAlign w:val="center"/>
          </w:tcPr>
          <w:p w:rsidR="0082573F" w:rsidRDefault="00115A80">
            <w:pPr>
              <w:jc w:val="left"/>
              <w:rPr>
                <w:rFonts w:asciiTheme="minorEastAsia" w:eastAsiaTheme="minorEastAsia" w:hAnsiTheme="minorEastAsia" w:cstheme="minorEastAsia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Секция по направлению “</w:t>
            </w:r>
            <w:r>
              <w:rPr>
                <w:rFonts w:ascii="Times New Roman" w:eastAsiaTheme="minorEastAsia" w:hAnsi="Times New Roman"/>
                <w:bCs/>
                <w:szCs w:val="21"/>
              </w:rPr>
              <w:t>IT</w:t>
            </w: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-ТЕХНОЛОГИИ”</w:t>
            </w:r>
          </w:p>
          <w:p w:rsidR="0082573F" w:rsidRDefault="00115A80">
            <w:pPr>
              <w:rPr>
                <w:rFonts w:asciiTheme="minorEastAsia" w:eastAsiaTheme="minorEastAsia" w:hAnsiTheme="minorEastAsia" w:cstheme="minorEastAsia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Ведущий: Заместитель директора института информатики и вычислительной техники Цзилиньского университета Оуян Цзихун</w:t>
            </w:r>
          </w:p>
        </w:tc>
        <w:tc>
          <w:tcPr>
            <w:tcW w:w="2099" w:type="dxa"/>
            <w:vAlign w:val="center"/>
          </w:tcPr>
          <w:p w:rsidR="0082573F" w:rsidRDefault="0082573F">
            <w:pPr>
              <w:rPr>
                <w:lang w:val="ru-RU"/>
              </w:rPr>
            </w:pPr>
          </w:p>
        </w:tc>
      </w:tr>
      <w:tr w:rsidR="0082573F" w:rsidRPr="00524EEE">
        <w:tc>
          <w:tcPr>
            <w:tcW w:w="1132" w:type="dxa"/>
            <w:vMerge/>
          </w:tcPr>
          <w:p w:rsidR="0082573F" w:rsidRDefault="0082573F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82573F" w:rsidRDefault="0082573F">
            <w:pPr>
              <w:rPr>
                <w:rFonts w:asciiTheme="minorEastAsia" w:eastAsiaTheme="minorEastAsia" w:hAnsiTheme="minorEastAsia" w:cstheme="minorEastAsia"/>
                <w:lang w:val="ru-RU"/>
              </w:rPr>
            </w:pPr>
          </w:p>
        </w:tc>
        <w:tc>
          <w:tcPr>
            <w:tcW w:w="4705" w:type="dxa"/>
            <w:vAlign w:val="center"/>
          </w:tcPr>
          <w:p w:rsidR="0082573F" w:rsidRDefault="00115A80">
            <w:pPr>
              <w:jc w:val="left"/>
              <w:rPr>
                <w:rFonts w:asciiTheme="minorEastAsia" w:eastAsiaTheme="minorEastAsia" w:hAnsiTheme="minorEastAsia" w:cstheme="minorEastAsia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Секция по направлению</w:t>
            </w: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 xml:space="preserve"> “ПЕДАГОГИКА”</w:t>
            </w:r>
          </w:p>
          <w:p w:rsidR="0082573F" w:rsidRDefault="00115A80">
            <w:pPr>
              <w:rPr>
                <w:rFonts w:asciiTheme="minorEastAsia" w:eastAsiaTheme="minorEastAsia" w:hAnsiTheme="minorEastAsia" w:cstheme="minorEastAsia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Ведущий: Начальник отдела международного сотрудничества Северо-Восточного педагогического университета  Чжоу Гуйцзюнь</w:t>
            </w:r>
          </w:p>
        </w:tc>
        <w:tc>
          <w:tcPr>
            <w:tcW w:w="2099" w:type="dxa"/>
            <w:vAlign w:val="center"/>
          </w:tcPr>
          <w:p w:rsidR="0082573F" w:rsidRDefault="0082573F">
            <w:pPr>
              <w:rPr>
                <w:lang w:val="ru-RU"/>
              </w:rPr>
            </w:pPr>
          </w:p>
        </w:tc>
      </w:tr>
      <w:tr w:rsidR="0082573F" w:rsidRPr="00524EEE">
        <w:tc>
          <w:tcPr>
            <w:tcW w:w="1132" w:type="dxa"/>
            <w:vMerge/>
          </w:tcPr>
          <w:p w:rsidR="0082573F" w:rsidRDefault="0082573F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82573F" w:rsidRDefault="0082573F">
            <w:pPr>
              <w:rPr>
                <w:rFonts w:asciiTheme="minorEastAsia" w:eastAsiaTheme="minorEastAsia" w:hAnsiTheme="minorEastAsia" w:cstheme="minorEastAsia"/>
                <w:lang w:val="ru-RU"/>
              </w:rPr>
            </w:pPr>
          </w:p>
        </w:tc>
        <w:tc>
          <w:tcPr>
            <w:tcW w:w="4705" w:type="dxa"/>
            <w:vAlign w:val="center"/>
          </w:tcPr>
          <w:p w:rsidR="0082573F" w:rsidRDefault="00115A80">
            <w:pPr>
              <w:jc w:val="left"/>
              <w:rPr>
                <w:rFonts w:asciiTheme="minorEastAsia" w:eastAsiaTheme="minorEastAsia" w:hAnsiTheme="minorEastAsia" w:cstheme="minorEastAsia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Секция по направлению “ЭКОНОМИКА”</w:t>
            </w:r>
          </w:p>
          <w:p w:rsidR="0082573F" w:rsidRDefault="00115A80">
            <w:pPr>
              <w:rPr>
                <w:rFonts w:asciiTheme="minorEastAsia" w:eastAsiaTheme="minorEastAsia" w:hAnsiTheme="minorEastAsia" w:cstheme="minorEastAsia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 xml:space="preserve">Ведущий: Заместитель начальника Лаборатории исследований международной региональной </w:t>
            </w: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экономики и процесса интеграции “Китай-Россия-Беларусь” Даляньского политехнического университета Лю Цзинцзянь</w:t>
            </w:r>
          </w:p>
        </w:tc>
        <w:tc>
          <w:tcPr>
            <w:tcW w:w="2099" w:type="dxa"/>
            <w:vAlign w:val="center"/>
          </w:tcPr>
          <w:p w:rsidR="0082573F" w:rsidRDefault="0082573F">
            <w:pPr>
              <w:rPr>
                <w:lang w:val="ru-RU"/>
              </w:rPr>
            </w:pPr>
          </w:p>
        </w:tc>
      </w:tr>
      <w:tr w:rsidR="0082573F" w:rsidRPr="00524EEE">
        <w:tc>
          <w:tcPr>
            <w:tcW w:w="1132" w:type="dxa"/>
            <w:vMerge/>
          </w:tcPr>
          <w:p w:rsidR="0082573F" w:rsidRDefault="0082573F">
            <w:pPr>
              <w:rPr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82573F" w:rsidRDefault="00115A80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16:00-17:30</w:t>
            </w:r>
          </w:p>
        </w:tc>
        <w:tc>
          <w:tcPr>
            <w:tcW w:w="4705" w:type="dxa"/>
            <w:vAlign w:val="center"/>
          </w:tcPr>
          <w:p w:rsidR="0082573F" w:rsidRDefault="00115A80">
            <w:pPr>
              <w:rPr>
                <w:rFonts w:ascii="Times New Roman" w:eastAsiaTheme="minorEastAsia" w:hAnsi="Times New Roman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Заключительные выступления в формате «Круглый стол»</w:t>
            </w:r>
          </w:p>
          <w:p w:rsidR="0082573F" w:rsidRDefault="00115A80">
            <w:pPr>
              <w:rPr>
                <w:rFonts w:ascii="Times New Roman" w:eastAsiaTheme="minorEastAsia" w:hAnsi="Times New Roman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lastRenderedPageBreak/>
              <w:t>Ведущий: Председатель Совета ректоров УШОС КНР Сунь Юйхуа</w:t>
            </w:r>
          </w:p>
        </w:tc>
        <w:tc>
          <w:tcPr>
            <w:tcW w:w="2099" w:type="dxa"/>
          </w:tcPr>
          <w:p w:rsidR="0082573F" w:rsidRDefault="0082573F">
            <w:pPr>
              <w:rPr>
                <w:lang w:val="ru-RU"/>
              </w:rPr>
            </w:pPr>
          </w:p>
        </w:tc>
      </w:tr>
      <w:tr w:rsidR="0082573F">
        <w:tc>
          <w:tcPr>
            <w:tcW w:w="1132" w:type="dxa"/>
            <w:vMerge/>
          </w:tcPr>
          <w:p w:rsidR="0082573F" w:rsidRDefault="0082573F">
            <w:pPr>
              <w:rPr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82573F" w:rsidRDefault="00115A80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18:00-19:00</w:t>
            </w:r>
          </w:p>
        </w:tc>
        <w:tc>
          <w:tcPr>
            <w:tcW w:w="4705" w:type="dxa"/>
            <w:vAlign w:val="center"/>
          </w:tcPr>
          <w:p w:rsidR="0082573F" w:rsidRDefault="00115A80">
            <w:pPr>
              <w:rPr>
                <w:rFonts w:ascii="Times New Roman" w:eastAsiaTheme="minorEastAsia" w:hAnsi="Times New Roman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Банкет</w:t>
            </w:r>
          </w:p>
        </w:tc>
        <w:tc>
          <w:tcPr>
            <w:tcW w:w="2099" w:type="dxa"/>
          </w:tcPr>
          <w:p w:rsidR="0082573F" w:rsidRDefault="0082573F"/>
        </w:tc>
      </w:tr>
      <w:tr w:rsidR="00524EEE" w:rsidRPr="00524EEE">
        <w:tc>
          <w:tcPr>
            <w:tcW w:w="1132" w:type="dxa"/>
            <w:vMerge w:val="restart"/>
          </w:tcPr>
          <w:p w:rsidR="00524EEE" w:rsidRPr="00524EEE" w:rsidRDefault="00524EEE">
            <w:pPr>
              <w:rPr>
                <w:lang w:val="ru-RU"/>
              </w:rPr>
            </w:pPr>
            <w:r>
              <w:rPr>
                <w:lang w:val="ru-RU"/>
              </w:rPr>
              <w:t>18 мая</w:t>
            </w:r>
          </w:p>
        </w:tc>
        <w:tc>
          <w:tcPr>
            <w:tcW w:w="1418" w:type="dxa"/>
            <w:vAlign w:val="center"/>
          </w:tcPr>
          <w:p w:rsidR="00524EEE" w:rsidRDefault="00524EEE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9:00-11:30</w:t>
            </w:r>
          </w:p>
        </w:tc>
        <w:tc>
          <w:tcPr>
            <w:tcW w:w="4705" w:type="dxa"/>
            <w:vAlign w:val="center"/>
          </w:tcPr>
          <w:p w:rsidR="00524EEE" w:rsidRDefault="00524EEE">
            <w:pPr>
              <w:rPr>
                <w:rFonts w:asciiTheme="minorEastAsia" w:eastAsiaTheme="minorEastAsia" w:hAnsiTheme="minorEastAsia" w:cstheme="minorEastAsia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Дискуссионные встречи. Экскурсия по ДУИЯ.</w:t>
            </w:r>
          </w:p>
        </w:tc>
        <w:tc>
          <w:tcPr>
            <w:tcW w:w="2099" w:type="dxa"/>
          </w:tcPr>
          <w:p w:rsidR="00524EEE" w:rsidRDefault="00524EEE">
            <w:pPr>
              <w:rPr>
                <w:lang w:val="ru-RU"/>
              </w:rPr>
            </w:pPr>
          </w:p>
        </w:tc>
      </w:tr>
      <w:tr w:rsidR="00524EEE">
        <w:tc>
          <w:tcPr>
            <w:tcW w:w="1132" w:type="dxa"/>
            <w:vMerge/>
          </w:tcPr>
          <w:p w:rsidR="00524EEE" w:rsidRDefault="00524EEE">
            <w:pPr>
              <w:rPr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524EEE" w:rsidRDefault="00524EEE">
            <w:pPr>
              <w:rPr>
                <w:rFonts w:asciiTheme="minorEastAsia" w:eastAsiaTheme="minorEastAsia" w:hAnsiTheme="minorEastAsia" w:cstheme="minorEastAsia"/>
                <w:lang w:val="ru-RU"/>
              </w:rPr>
            </w:pPr>
            <w:r>
              <w:rPr>
                <w:rFonts w:asciiTheme="minorEastAsia" w:eastAsiaTheme="minorEastAsia" w:hAnsiTheme="minorEastAsia" w:cstheme="minorEastAsia" w:hint="eastAsia"/>
                <w:lang w:val="ru-RU"/>
              </w:rPr>
              <w:t>12:00-13:00</w:t>
            </w:r>
          </w:p>
        </w:tc>
        <w:tc>
          <w:tcPr>
            <w:tcW w:w="4705" w:type="dxa"/>
            <w:vAlign w:val="center"/>
          </w:tcPr>
          <w:p w:rsidR="00524EEE" w:rsidRDefault="00524EEE">
            <w:pPr>
              <w:rPr>
                <w:rFonts w:asciiTheme="minorEastAsia" w:eastAsiaTheme="minorEastAsia" w:hAnsiTheme="minorEastAsia" w:cstheme="minorEastAsia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Обед</w:t>
            </w:r>
          </w:p>
        </w:tc>
        <w:tc>
          <w:tcPr>
            <w:tcW w:w="2099" w:type="dxa"/>
          </w:tcPr>
          <w:p w:rsidR="00524EEE" w:rsidRDefault="00524EEE">
            <w:pPr>
              <w:rPr>
                <w:lang w:val="ru-RU"/>
              </w:rPr>
            </w:pPr>
          </w:p>
        </w:tc>
      </w:tr>
      <w:tr w:rsidR="00524EEE">
        <w:tc>
          <w:tcPr>
            <w:tcW w:w="1132" w:type="dxa"/>
            <w:vMerge/>
          </w:tcPr>
          <w:p w:rsidR="00524EEE" w:rsidRDefault="00524EEE">
            <w:pPr>
              <w:rPr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524EEE" w:rsidRDefault="00524EEE">
            <w:pPr>
              <w:rPr>
                <w:rFonts w:asciiTheme="minorEastAsia" w:eastAsiaTheme="minorEastAsia" w:hAnsiTheme="minorEastAsia" w:cstheme="minorEastAsia"/>
                <w:lang w:val="ru-RU"/>
              </w:rPr>
            </w:pPr>
            <w:r>
              <w:rPr>
                <w:rFonts w:asciiTheme="minorEastAsia" w:eastAsiaTheme="minorEastAsia" w:hAnsiTheme="minorEastAsia" w:cstheme="minorEastAsia" w:hint="eastAsia"/>
                <w:lang w:val="ru-RU"/>
              </w:rPr>
              <w:t>14:00-17:00</w:t>
            </w:r>
          </w:p>
        </w:tc>
        <w:tc>
          <w:tcPr>
            <w:tcW w:w="4705" w:type="dxa"/>
            <w:vAlign w:val="center"/>
          </w:tcPr>
          <w:p w:rsidR="00524EEE" w:rsidRDefault="00524EEE">
            <w:pPr>
              <w:rPr>
                <w:rFonts w:asciiTheme="minorEastAsia" w:eastAsiaTheme="minorEastAsia" w:hAnsiTheme="minorEastAsia" w:cstheme="minorEastAsia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Экскурсия в Люйшунь</w:t>
            </w:r>
          </w:p>
        </w:tc>
        <w:tc>
          <w:tcPr>
            <w:tcW w:w="2099" w:type="dxa"/>
          </w:tcPr>
          <w:p w:rsidR="00524EEE" w:rsidRDefault="00524EEE">
            <w:pPr>
              <w:rPr>
                <w:lang w:val="ru-RU"/>
              </w:rPr>
            </w:pPr>
          </w:p>
        </w:tc>
      </w:tr>
      <w:tr w:rsidR="00524EEE">
        <w:tc>
          <w:tcPr>
            <w:tcW w:w="1132" w:type="dxa"/>
            <w:vMerge/>
          </w:tcPr>
          <w:p w:rsidR="00524EEE" w:rsidRDefault="00524EEE">
            <w:pPr>
              <w:rPr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524EEE" w:rsidRDefault="00524EEE">
            <w:pPr>
              <w:rPr>
                <w:rFonts w:asciiTheme="minorEastAsia" w:eastAsiaTheme="minorEastAsia" w:hAnsiTheme="minorEastAsia" w:cstheme="minorEastAsia"/>
                <w:lang w:val="ru-RU"/>
              </w:rPr>
            </w:pPr>
            <w:r>
              <w:rPr>
                <w:rFonts w:asciiTheme="minorEastAsia" w:eastAsiaTheme="minorEastAsia" w:hAnsiTheme="minorEastAsia" w:cstheme="minorEastAsia" w:hint="eastAsia"/>
                <w:lang w:val="ru-RU"/>
              </w:rPr>
              <w:t>18:00-19:00</w:t>
            </w:r>
          </w:p>
        </w:tc>
        <w:tc>
          <w:tcPr>
            <w:tcW w:w="4705" w:type="dxa"/>
            <w:vAlign w:val="center"/>
          </w:tcPr>
          <w:p w:rsidR="00524EEE" w:rsidRDefault="00524EEE">
            <w:pPr>
              <w:rPr>
                <w:rFonts w:asciiTheme="minorEastAsia" w:eastAsiaTheme="minorEastAsia" w:hAnsiTheme="minorEastAsia" w:cstheme="minorEastAsia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Ужин</w:t>
            </w:r>
          </w:p>
        </w:tc>
        <w:tc>
          <w:tcPr>
            <w:tcW w:w="2099" w:type="dxa"/>
          </w:tcPr>
          <w:p w:rsidR="00524EEE" w:rsidRDefault="00524EEE">
            <w:pPr>
              <w:rPr>
                <w:lang w:val="ru-RU"/>
              </w:rPr>
            </w:pPr>
          </w:p>
        </w:tc>
      </w:tr>
      <w:tr w:rsidR="00524EEE" w:rsidRPr="00524EEE">
        <w:tc>
          <w:tcPr>
            <w:tcW w:w="1132" w:type="dxa"/>
            <w:vMerge w:val="restart"/>
          </w:tcPr>
          <w:p w:rsidR="00524EEE" w:rsidRPr="00524EEE" w:rsidRDefault="00524EEE">
            <w:pPr>
              <w:rPr>
                <w:lang w:val="ru-RU"/>
              </w:rPr>
            </w:pPr>
            <w:r>
              <w:rPr>
                <w:lang w:val="ru-RU"/>
              </w:rPr>
              <w:t>19 мая</w:t>
            </w:r>
          </w:p>
        </w:tc>
        <w:tc>
          <w:tcPr>
            <w:tcW w:w="1418" w:type="dxa"/>
            <w:vAlign w:val="center"/>
          </w:tcPr>
          <w:p w:rsidR="00524EEE" w:rsidRDefault="00524EEE">
            <w:pPr>
              <w:rPr>
                <w:rFonts w:asciiTheme="minorEastAsia" w:eastAsiaTheme="minorEastAsia" w:hAnsiTheme="minorEastAsia" w:cstheme="minorEastAsia"/>
                <w:lang w:val="ru-RU"/>
              </w:rPr>
            </w:pPr>
            <w:r>
              <w:rPr>
                <w:rFonts w:asciiTheme="minorEastAsia" w:eastAsiaTheme="minorEastAsia" w:hAnsiTheme="minorEastAsia" w:cstheme="minorEastAsia" w:hint="eastAsia"/>
                <w:lang w:val="ru-RU"/>
              </w:rPr>
              <w:t>9:00-17:00</w:t>
            </w:r>
          </w:p>
        </w:tc>
        <w:tc>
          <w:tcPr>
            <w:tcW w:w="4705" w:type="dxa"/>
            <w:vAlign w:val="center"/>
          </w:tcPr>
          <w:p w:rsidR="00524EEE" w:rsidRDefault="00524EEE">
            <w:pPr>
              <w:rPr>
                <w:rFonts w:asciiTheme="minorEastAsia" w:eastAsiaTheme="minorEastAsia" w:hAnsiTheme="minorEastAsia" w:cstheme="minorEastAsia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Экскурсия в центр г. Далянь</w:t>
            </w:r>
          </w:p>
        </w:tc>
        <w:tc>
          <w:tcPr>
            <w:tcW w:w="2099" w:type="dxa"/>
          </w:tcPr>
          <w:p w:rsidR="00524EEE" w:rsidRDefault="00524EEE">
            <w:pPr>
              <w:rPr>
                <w:lang w:val="ru-RU"/>
              </w:rPr>
            </w:pPr>
          </w:p>
        </w:tc>
      </w:tr>
      <w:tr w:rsidR="00524EEE">
        <w:tc>
          <w:tcPr>
            <w:tcW w:w="1132" w:type="dxa"/>
            <w:vMerge/>
          </w:tcPr>
          <w:p w:rsidR="00524EEE" w:rsidRDefault="00524EEE">
            <w:pPr>
              <w:rPr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524EEE" w:rsidRDefault="00524EEE">
            <w:pPr>
              <w:rPr>
                <w:rFonts w:asciiTheme="minorEastAsia" w:eastAsiaTheme="minorEastAsia" w:hAnsiTheme="minorEastAsia" w:cstheme="minorEastAsia"/>
                <w:lang w:val="ru-RU"/>
              </w:rPr>
            </w:pPr>
            <w:r>
              <w:rPr>
                <w:rFonts w:asciiTheme="minorEastAsia" w:eastAsiaTheme="minorEastAsia" w:hAnsiTheme="minorEastAsia" w:cstheme="minorEastAsia" w:hint="eastAsia"/>
                <w:lang w:val="ru-RU"/>
              </w:rPr>
              <w:t>18:00-19:00</w:t>
            </w:r>
          </w:p>
        </w:tc>
        <w:tc>
          <w:tcPr>
            <w:tcW w:w="4705" w:type="dxa"/>
            <w:vAlign w:val="center"/>
          </w:tcPr>
          <w:p w:rsidR="00524EEE" w:rsidRDefault="00524EEE">
            <w:pPr>
              <w:rPr>
                <w:rFonts w:asciiTheme="minorEastAsia" w:eastAsiaTheme="minorEastAsia" w:hAnsiTheme="minorEastAsia" w:cstheme="minorEastAsia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Ужин</w:t>
            </w:r>
          </w:p>
        </w:tc>
        <w:tc>
          <w:tcPr>
            <w:tcW w:w="2099" w:type="dxa"/>
          </w:tcPr>
          <w:p w:rsidR="00524EEE" w:rsidRDefault="00524EEE">
            <w:pPr>
              <w:rPr>
                <w:lang w:val="ru-RU"/>
              </w:rPr>
            </w:pPr>
          </w:p>
        </w:tc>
      </w:tr>
      <w:tr w:rsidR="0082573F">
        <w:tc>
          <w:tcPr>
            <w:tcW w:w="1132" w:type="dxa"/>
          </w:tcPr>
          <w:p w:rsidR="0082573F" w:rsidRPr="00524EEE" w:rsidRDefault="00524EEE">
            <w:pPr>
              <w:rPr>
                <w:lang w:val="ru-RU"/>
              </w:rPr>
            </w:pPr>
            <w:r>
              <w:rPr>
                <w:lang w:val="ru-RU"/>
              </w:rPr>
              <w:t>20 мая</w:t>
            </w:r>
          </w:p>
        </w:tc>
        <w:tc>
          <w:tcPr>
            <w:tcW w:w="1418" w:type="dxa"/>
            <w:vAlign w:val="center"/>
          </w:tcPr>
          <w:p w:rsidR="0082573F" w:rsidRDefault="00115A80">
            <w:pPr>
              <w:rPr>
                <w:rFonts w:asciiTheme="minorEastAsia" w:eastAsiaTheme="minorEastAsia" w:hAnsiTheme="minorEastAsia" w:cstheme="minorEastAsia"/>
                <w:lang w:val="ru-RU"/>
              </w:rPr>
            </w:pPr>
            <w:r>
              <w:rPr>
                <w:rFonts w:ascii="Times New Roman" w:eastAsiaTheme="minorEastAsia" w:hAnsi="Times New Roman"/>
                <w:lang w:val="ru-RU"/>
              </w:rPr>
              <w:t>В течение дня</w:t>
            </w:r>
          </w:p>
        </w:tc>
        <w:tc>
          <w:tcPr>
            <w:tcW w:w="4705" w:type="dxa"/>
            <w:vAlign w:val="center"/>
          </w:tcPr>
          <w:p w:rsidR="0082573F" w:rsidRDefault="00115A80">
            <w:pPr>
              <w:rPr>
                <w:rFonts w:asciiTheme="minorEastAsia" w:eastAsiaTheme="minorEastAsia" w:hAnsiTheme="minorEastAsia" w:cstheme="minorEastAsia"/>
                <w:bCs/>
                <w:szCs w:val="21"/>
                <w:lang w:val="ru-RU"/>
              </w:rPr>
            </w:pPr>
            <w:r>
              <w:rPr>
                <w:rFonts w:ascii="Times New Roman" w:eastAsiaTheme="minorEastAsia" w:hAnsi="Times New Roman"/>
                <w:bCs/>
                <w:szCs w:val="21"/>
                <w:lang w:val="ru-RU"/>
              </w:rPr>
              <w:t>Отъезд</w:t>
            </w:r>
          </w:p>
        </w:tc>
        <w:tc>
          <w:tcPr>
            <w:tcW w:w="2099" w:type="dxa"/>
          </w:tcPr>
          <w:p w:rsidR="0082573F" w:rsidRDefault="0082573F">
            <w:pPr>
              <w:rPr>
                <w:lang w:val="ru-RU"/>
              </w:rPr>
            </w:pPr>
          </w:p>
        </w:tc>
      </w:tr>
    </w:tbl>
    <w:p w:rsidR="0082573F" w:rsidRDefault="0082573F">
      <w:pPr>
        <w:rPr>
          <w:lang w:val="ru-RU"/>
        </w:rPr>
      </w:pPr>
    </w:p>
    <w:p w:rsidR="0082573F" w:rsidRDefault="0082573F">
      <w:pPr>
        <w:rPr>
          <w:lang w:val="ru-RU"/>
        </w:rPr>
      </w:pPr>
    </w:p>
    <w:sectPr w:rsidR="0082573F" w:rsidSect="00825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A80" w:rsidRDefault="00115A80" w:rsidP="00524EEE">
      <w:pPr>
        <w:spacing w:after="0" w:line="240" w:lineRule="auto"/>
      </w:pPr>
      <w:r>
        <w:separator/>
      </w:r>
    </w:p>
  </w:endnote>
  <w:endnote w:type="continuationSeparator" w:id="1">
    <w:p w:rsidR="00115A80" w:rsidRDefault="00115A80" w:rsidP="00524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A80" w:rsidRDefault="00115A80" w:rsidP="00524EEE">
      <w:pPr>
        <w:spacing w:after="0" w:line="240" w:lineRule="auto"/>
      </w:pPr>
      <w:r>
        <w:separator/>
      </w:r>
    </w:p>
  </w:footnote>
  <w:footnote w:type="continuationSeparator" w:id="1">
    <w:p w:rsidR="00115A80" w:rsidRDefault="00115A80" w:rsidP="00524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1680A02"/>
    <w:rsid w:val="00115A80"/>
    <w:rsid w:val="002D155D"/>
    <w:rsid w:val="00524EEE"/>
    <w:rsid w:val="005C683F"/>
    <w:rsid w:val="00605025"/>
    <w:rsid w:val="00792303"/>
    <w:rsid w:val="007E7CA9"/>
    <w:rsid w:val="0082573F"/>
    <w:rsid w:val="00AB0E10"/>
    <w:rsid w:val="00D276DD"/>
    <w:rsid w:val="00EE67A9"/>
    <w:rsid w:val="018C1859"/>
    <w:rsid w:val="01AF71EA"/>
    <w:rsid w:val="01FF79D2"/>
    <w:rsid w:val="02380967"/>
    <w:rsid w:val="039F077D"/>
    <w:rsid w:val="043C092F"/>
    <w:rsid w:val="049131EA"/>
    <w:rsid w:val="04CD5ACD"/>
    <w:rsid w:val="04CE5CF5"/>
    <w:rsid w:val="04F77EF0"/>
    <w:rsid w:val="04FE3A99"/>
    <w:rsid w:val="05D257F0"/>
    <w:rsid w:val="05F460EE"/>
    <w:rsid w:val="062932B3"/>
    <w:rsid w:val="0681148D"/>
    <w:rsid w:val="06A75C3C"/>
    <w:rsid w:val="07046AE5"/>
    <w:rsid w:val="07D75F04"/>
    <w:rsid w:val="085D6E1D"/>
    <w:rsid w:val="08F21606"/>
    <w:rsid w:val="0996763E"/>
    <w:rsid w:val="09D50396"/>
    <w:rsid w:val="09D83933"/>
    <w:rsid w:val="0B28231C"/>
    <w:rsid w:val="0BC84F98"/>
    <w:rsid w:val="0CD3753F"/>
    <w:rsid w:val="0CFA748C"/>
    <w:rsid w:val="0D3F6886"/>
    <w:rsid w:val="0DAE560B"/>
    <w:rsid w:val="0DDB351B"/>
    <w:rsid w:val="0EAE5FB3"/>
    <w:rsid w:val="100E6449"/>
    <w:rsid w:val="10302147"/>
    <w:rsid w:val="103315E8"/>
    <w:rsid w:val="11013D13"/>
    <w:rsid w:val="12164AD3"/>
    <w:rsid w:val="13B56FD7"/>
    <w:rsid w:val="13DE4975"/>
    <w:rsid w:val="141578C0"/>
    <w:rsid w:val="14C05800"/>
    <w:rsid w:val="151C5838"/>
    <w:rsid w:val="1554513A"/>
    <w:rsid w:val="15A4322B"/>
    <w:rsid w:val="166B2233"/>
    <w:rsid w:val="178C238D"/>
    <w:rsid w:val="17D83387"/>
    <w:rsid w:val="18734876"/>
    <w:rsid w:val="192E474D"/>
    <w:rsid w:val="19F05C0F"/>
    <w:rsid w:val="1A977686"/>
    <w:rsid w:val="1AD039DF"/>
    <w:rsid w:val="1AE77705"/>
    <w:rsid w:val="1B125C49"/>
    <w:rsid w:val="1B6C44C5"/>
    <w:rsid w:val="1BA85D97"/>
    <w:rsid w:val="1C200C2F"/>
    <w:rsid w:val="1C757C4D"/>
    <w:rsid w:val="1C9B060C"/>
    <w:rsid w:val="1CB5206A"/>
    <w:rsid w:val="1CC83888"/>
    <w:rsid w:val="1CF93F03"/>
    <w:rsid w:val="1D076D19"/>
    <w:rsid w:val="1E9B0065"/>
    <w:rsid w:val="1F373AB8"/>
    <w:rsid w:val="1F40700D"/>
    <w:rsid w:val="20CC118C"/>
    <w:rsid w:val="219A29ED"/>
    <w:rsid w:val="22762443"/>
    <w:rsid w:val="22D46299"/>
    <w:rsid w:val="23B65A0D"/>
    <w:rsid w:val="247B3D24"/>
    <w:rsid w:val="24F9225F"/>
    <w:rsid w:val="2680592A"/>
    <w:rsid w:val="26D25A46"/>
    <w:rsid w:val="27DC74CF"/>
    <w:rsid w:val="2801020E"/>
    <w:rsid w:val="28AF170E"/>
    <w:rsid w:val="2967609A"/>
    <w:rsid w:val="29BD6D31"/>
    <w:rsid w:val="29E74CF5"/>
    <w:rsid w:val="2A6F6E9E"/>
    <w:rsid w:val="2ADD1234"/>
    <w:rsid w:val="2B106384"/>
    <w:rsid w:val="2BD13592"/>
    <w:rsid w:val="2C6465E7"/>
    <w:rsid w:val="2C773535"/>
    <w:rsid w:val="2D140513"/>
    <w:rsid w:val="2D4411D8"/>
    <w:rsid w:val="2D494594"/>
    <w:rsid w:val="2E217B55"/>
    <w:rsid w:val="2E6437E6"/>
    <w:rsid w:val="2EE60B03"/>
    <w:rsid w:val="2FDB4AF2"/>
    <w:rsid w:val="30EA00D6"/>
    <w:rsid w:val="312A4863"/>
    <w:rsid w:val="31B275C9"/>
    <w:rsid w:val="329A14A7"/>
    <w:rsid w:val="3318525E"/>
    <w:rsid w:val="33296190"/>
    <w:rsid w:val="332B2C3B"/>
    <w:rsid w:val="34A17719"/>
    <w:rsid w:val="34C31431"/>
    <w:rsid w:val="35C320DA"/>
    <w:rsid w:val="35D047A4"/>
    <w:rsid w:val="35DB2569"/>
    <w:rsid w:val="364A4AA9"/>
    <w:rsid w:val="367B7BC2"/>
    <w:rsid w:val="37706A16"/>
    <w:rsid w:val="37C33198"/>
    <w:rsid w:val="37C40DC2"/>
    <w:rsid w:val="37EB3E01"/>
    <w:rsid w:val="37F143BC"/>
    <w:rsid w:val="38133C3A"/>
    <w:rsid w:val="387042ED"/>
    <w:rsid w:val="398C64B6"/>
    <w:rsid w:val="3995628E"/>
    <w:rsid w:val="39A246FC"/>
    <w:rsid w:val="39B11321"/>
    <w:rsid w:val="39BE1E01"/>
    <w:rsid w:val="3A723D24"/>
    <w:rsid w:val="3AC12984"/>
    <w:rsid w:val="3ACA5D33"/>
    <w:rsid w:val="3BB305F7"/>
    <w:rsid w:val="3F1B0F9B"/>
    <w:rsid w:val="3FC260C4"/>
    <w:rsid w:val="40A82B9E"/>
    <w:rsid w:val="40AC7061"/>
    <w:rsid w:val="40C417FA"/>
    <w:rsid w:val="417C511D"/>
    <w:rsid w:val="42355290"/>
    <w:rsid w:val="42F76036"/>
    <w:rsid w:val="44537885"/>
    <w:rsid w:val="445A3AF0"/>
    <w:rsid w:val="44A22F20"/>
    <w:rsid w:val="44F270BE"/>
    <w:rsid w:val="45444B21"/>
    <w:rsid w:val="465A077D"/>
    <w:rsid w:val="46F76754"/>
    <w:rsid w:val="47123ACE"/>
    <w:rsid w:val="471E3328"/>
    <w:rsid w:val="47A01BFC"/>
    <w:rsid w:val="48200981"/>
    <w:rsid w:val="4868599E"/>
    <w:rsid w:val="48A97790"/>
    <w:rsid w:val="48D965CC"/>
    <w:rsid w:val="48E8778A"/>
    <w:rsid w:val="49D2712B"/>
    <w:rsid w:val="4AA76627"/>
    <w:rsid w:val="4AF17B02"/>
    <w:rsid w:val="4B0A6747"/>
    <w:rsid w:val="4B835EFE"/>
    <w:rsid w:val="4C9E50CB"/>
    <w:rsid w:val="4D385533"/>
    <w:rsid w:val="4D3D090D"/>
    <w:rsid w:val="4DBD5191"/>
    <w:rsid w:val="4E0C7E5A"/>
    <w:rsid w:val="4E147E8E"/>
    <w:rsid w:val="4EDC5725"/>
    <w:rsid w:val="4F3E32EB"/>
    <w:rsid w:val="5106015A"/>
    <w:rsid w:val="514F09E4"/>
    <w:rsid w:val="515D7DF2"/>
    <w:rsid w:val="521B4BCD"/>
    <w:rsid w:val="527E7754"/>
    <w:rsid w:val="53D45446"/>
    <w:rsid w:val="543A7E31"/>
    <w:rsid w:val="548A0114"/>
    <w:rsid w:val="54960AB5"/>
    <w:rsid w:val="5594656F"/>
    <w:rsid w:val="58174C49"/>
    <w:rsid w:val="59064365"/>
    <w:rsid w:val="59D93BF3"/>
    <w:rsid w:val="59F958C8"/>
    <w:rsid w:val="5A623985"/>
    <w:rsid w:val="5AA561F1"/>
    <w:rsid w:val="5AD06F0D"/>
    <w:rsid w:val="5B0579E0"/>
    <w:rsid w:val="5C6841C3"/>
    <w:rsid w:val="5DDC725B"/>
    <w:rsid w:val="5E22587C"/>
    <w:rsid w:val="5E2A6BEC"/>
    <w:rsid w:val="5E6F462A"/>
    <w:rsid w:val="5F5A5FCC"/>
    <w:rsid w:val="606E2FE3"/>
    <w:rsid w:val="60D44642"/>
    <w:rsid w:val="61D86656"/>
    <w:rsid w:val="6206087B"/>
    <w:rsid w:val="6213636E"/>
    <w:rsid w:val="6285475B"/>
    <w:rsid w:val="630247BD"/>
    <w:rsid w:val="63207025"/>
    <w:rsid w:val="63B7369F"/>
    <w:rsid w:val="64CC1820"/>
    <w:rsid w:val="656F7EDB"/>
    <w:rsid w:val="668E4826"/>
    <w:rsid w:val="66B20A14"/>
    <w:rsid w:val="66C437E6"/>
    <w:rsid w:val="67D6720E"/>
    <w:rsid w:val="68DF78B0"/>
    <w:rsid w:val="691816B3"/>
    <w:rsid w:val="699943FB"/>
    <w:rsid w:val="6A4C42CF"/>
    <w:rsid w:val="6AF6122D"/>
    <w:rsid w:val="6B6624BF"/>
    <w:rsid w:val="6B6768F8"/>
    <w:rsid w:val="6B825868"/>
    <w:rsid w:val="6B9B6CC3"/>
    <w:rsid w:val="6BCF63C8"/>
    <w:rsid w:val="6D604866"/>
    <w:rsid w:val="6E2F0DC7"/>
    <w:rsid w:val="6E5F1B0E"/>
    <w:rsid w:val="6F90119F"/>
    <w:rsid w:val="70A2328A"/>
    <w:rsid w:val="70C70EE7"/>
    <w:rsid w:val="710809DE"/>
    <w:rsid w:val="71680A02"/>
    <w:rsid w:val="746A768D"/>
    <w:rsid w:val="74761E51"/>
    <w:rsid w:val="74A11E79"/>
    <w:rsid w:val="75A63750"/>
    <w:rsid w:val="76F753A2"/>
    <w:rsid w:val="77671F24"/>
    <w:rsid w:val="77B0024B"/>
    <w:rsid w:val="785436C3"/>
    <w:rsid w:val="791E4594"/>
    <w:rsid w:val="79906ED2"/>
    <w:rsid w:val="79C932C4"/>
    <w:rsid w:val="7A056A06"/>
    <w:rsid w:val="7A6F71DD"/>
    <w:rsid w:val="7AAB632E"/>
    <w:rsid w:val="7B0F79A9"/>
    <w:rsid w:val="7B51187C"/>
    <w:rsid w:val="7B5168EC"/>
    <w:rsid w:val="7B690665"/>
    <w:rsid w:val="7BF9585E"/>
    <w:rsid w:val="7CF97F76"/>
    <w:rsid w:val="7D1C7771"/>
    <w:rsid w:val="7F3C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573F"/>
    <w:pPr>
      <w:widowControl w:val="0"/>
      <w:spacing w:after="160" w:line="259" w:lineRule="auto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rsid w:val="0082573F"/>
    <w:pPr>
      <w:spacing w:beforeAutospacing="1" w:after="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2573F"/>
    <w:rPr>
      <w:b/>
    </w:rPr>
  </w:style>
  <w:style w:type="table" w:styleId="a4">
    <w:name w:val="Table Grid"/>
    <w:basedOn w:val="a1"/>
    <w:qFormat/>
    <w:rsid w:val="0082573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524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24EEE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524EE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24EE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FE971658B96D4FA121B9CA0801BC78" ma:contentTypeVersion="1" ma:contentTypeDescription="Создание документа." ma:contentTypeScope="" ma:versionID="a42eabe6ac93dfdb26027a04f8a2bb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331FBBC8-4BC4-4DD2-A211-F6C18EA7814D}"/>
</file>

<file path=customXml/itemProps3.xml><?xml version="1.0" encoding="utf-8"?>
<ds:datastoreItem xmlns:ds="http://schemas.openxmlformats.org/officeDocument/2006/customXml" ds:itemID="{98A40C3C-402E-4EEC-B5E7-B6373E543E6B}"/>
</file>

<file path=customXml/itemProps4.xml><?xml version="1.0" encoding="utf-8"?>
<ds:datastoreItem xmlns:ds="http://schemas.openxmlformats.org/officeDocument/2006/customXml" ds:itemID="{250D4704-0F5B-49E6-9F5A-8EF542916C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527</Words>
  <Characters>3010</Characters>
  <Application>Microsoft Office Word</Application>
  <DocSecurity>0</DocSecurity>
  <Lines>25</Lines>
  <Paragraphs>7</Paragraphs>
  <ScaleCrop>false</ScaleCrop>
  <Company>微软中国</Company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微软用户</cp:lastModifiedBy>
  <cp:revision>3</cp:revision>
  <dcterms:created xsi:type="dcterms:W3CDTF">2016-05-10T02:11:00Z</dcterms:created>
  <dcterms:modified xsi:type="dcterms:W3CDTF">2016-05-10T12:37:00Z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2052-10.1.0.5737</vt:lpwstr>
  </property>
  <property fmtid="{D5CDD505-2E9C-101B-9397-08002B2CF9AE}" pid="3" name="ContentTypeId">
    <vt:lpwstr>0x01010018FE971658B96D4FA121B9CA0801BC78</vt:lpwstr>
  </property>
</Properties>
</file>